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86" w:rsidRDefault="00652D86" w:rsidP="00652D86">
      <w:pPr>
        <w:tabs>
          <w:tab w:val="left" w:pos="1335"/>
        </w:tabs>
        <w:jc w:val="center"/>
        <w:rPr>
          <w:rFonts w:ascii="Times New Roman" w:hAnsi="Times New Roman"/>
          <w:b/>
          <w:sz w:val="24"/>
        </w:rPr>
      </w:pPr>
      <w:r>
        <w:rPr>
          <w:rFonts w:ascii="Times New Roman" w:hAnsi="Times New Roman"/>
          <w:b/>
          <w:sz w:val="24"/>
        </w:rPr>
        <w:t>РЕСПУБЛИКА    КАРЕЛИЯ</w:t>
      </w:r>
    </w:p>
    <w:p w:rsidR="00652D86" w:rsidRDefault="00652D86" w:rsidP="00652D86">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652D86" w:rsidRDefault="00652D86" w:rsidP="00652D86">
      <w:pPr>
        <w:tabs>
          <w:tab w:val="left" w:pos="1335"/>
        </w:tabs>
        <w:jc w:val="center"/>
        <w:rPr>
          <w:rFonts w:ascii="Times New Roman" w:hAnsi="Times New Roman"/>
          <w:b/>
          <w:sz w:val="24"/>
        </w:rPr>
      </w:pPr>
      <w:r>
        <w:rPr>
          <w:rFonts w:ascii="Times New Roman" w:hAnsi="Times New Roman"/>
          <w:b/>
          <w:sz w:val="24"/>
        </w:rPr>
        <w:t>«СУККОЗЕРСКОЕ   СЕЛЬСКОЕ   ПОСЕЛЕНИЕ»</w:t>
      </w:r>
    </w:p>
    <w:p w:rsidR="00652D86" w:rsidRDefault="00652D86" w:rsidP="00652D86">
      <w:pPr>
        <w:tabs>
          <w:tab w:val="left" w:pos="1335"/>
        </w:tabs>
        <w:jc w:val="center"/>
        <w:rPr>
          <w:rFonts w:ascii="Times New Roman" w:hAnsi="Times New Roman"/>
          <w:b/>
          <w:sz w:val="24"/>
        </w:rPr>
      </w:pPr>
      <w:r>
        <w:rPr>
          <w:rFonts w:ascii="Times New Roman" w:hAnsi="Times New Roman"/>
          <w:b/>
          <w:sz w:val="24"/>
        </w:rPr>
        <w:t>СОВЕТ   СУККОЗЕРСКОГО   СЕЛЬСКОГО   ПОСЕЛЕНИЯ</w:t>
      </w:r>
    </w:p>
    <w:p w:rsidR="00652D86" w:rsidRDefault="00652D86" w:rsidP="00652D86">
      <w:pPr>
        <w:tabs>
          <w:tab w:val="left" w:pos="1335"/>
        </w:tabs>
        <w:jc w:val="center"/>
        <w:rPr>
          <w:rFonts w:ascii="Times New Roman" w:hAnsi="Times New Roman"/>
          <w:b/>
          <w:sz w:val="24"/>
        </w:rPr>
      </w:pPr>
    </w:p>
    <w:p w:rsidR="00652D86" w:rsidRDefault="00652D86" w:rsidP="00652D86">
      <w:pPr>
        <w:tabs>
          <w:tab w:val="left" w:pos="1335"/>
        </w:tabs>
        <w:jc w:val="center"/>
        <w:rPr>
          <w:rFonts w:ascii="Times New Roman" w:hAnsi="Times New Roman"/>
          <w:b/>
          <w:sz w:val="24"/>
        </w:rPr>
      </w:pPr>
      <w:r>
        <w:rPr>
          <w:rFonts w:ascii="Times New Roman" w:hAnsi="Times New Roman"/>
          <w:b/>
          <w:sz w:val="24"/>
        </w:rPr>
        <w:t>РЕШЕНИЕ</w:t>
      </w:r>
    </w:p>
    <w:p w:rsidR="00652D86" w:rsidRDefault="00652D86" w:rsidP="00652D86">
      <w:pPr>
        <w:tabs>
          <w:tab w:val="left" w:pos="1335"/>
        </w:tabs>
        <w:jc w:val="center"/>
        <w:rPr>
          <w:rFonts w:ascii="Times New Roman" w:hAnsi="Times New Roman"/>
          <w:b/>
          <w:sz w:val="24"/>
        </w:rPr>
      </w:pPr>
    </w:p>
    <w:p w:rsidR="00652D86" w:rsidRDefault="00652D86" w:rsidP="00652D86">
      <w:pPr>
        <w:tabs>
          <w:tab w:val="left" w:pos="1335"/>
        </w:tabs>
        <w:jc w:val="center"/>
        <w:rPr>
          <w:rFonts w:ascii="Times New Roman" w:hAnsi="Times New Roman"/>
          <w:b/>
          <w:sz w:val="24"/>
        </w:rPr>
      </w:pPr>
    </w:p>
    <w:p w:rsidR="00652D86" w:rsidRDefault="00652D86" w:rsidP="00652D86">
      <w:pPr>
        <w:rPr>
          <w:rFonts w:ascii="Times New Roman" w:hAnsi="Times New Roman"/>
          <w:sz w:val="24"/>
        </w:rPr>
      </w:pPr>
      <w:r>
        <w:rPr>
          <w:rFonts w:ascii="Times New Roman" w:hAnsi="Times New Roman"/>
          <w:sz w:val="24"/>
        </w:rPr>
        <w:t>19</w:t>
      </w:r>
      <w:r w:rsidRPr="009319DF">
        <w:rPr>
          <w:rFonts w:ascii="Times New Roman" w:hAnsi="Times New Roman"/>
          <w:sz w:val="24"/>
        </w:rPr>
        <w:t xml:space="preserve"> сессии </w:t>
      </w:r>
      <w:r>
        <w:rPr>
          <w:rFonts w:ascii="Times New Roman" w:hAnsi="Times New Roman"/>
          <w:sz w:val="24"/>
        </w:rPr>
        <w:t xml:space="preserve"> 2 созыва</w:t>
      </w:r>
    </w:p>
    <w:p w:rsidR="00652D86" w:rsidRDefault="00652D86" w:rsidP="00652D86">
      <w:pPr>
        <w:rPr>
          <w:rFonts w:ascii="Times New Roman" w:hAnsi="Times New Roman"/>
          <w:sz w:val="24"/>
        </w:rPr>
      </w:pPr>
    </w:p>
    <w:p w:rsidR="00652D86" w:rsidRDefault="00652D86" w:rsidP="00652D86">
      <w:pPr>
        <w:rPr>
          <w:rFonts w:ascii="Times New Roman" w:hAnsi="Times New Roman"/>
          <w:sz w:val="24"/>
        </w:rPr>
      </w:pPr>
      <w:r>
        <w:rPr>
          <w:rFonts w:ascii="Times New Roman" w:hAnsi="Times New Roman"/>
          <w:sz w:val="24"/>
        </w:rPr>
        <w:t xml:space="preserve">от 18 апреля  2012 года                                                                          </w:t>
      </w:r>
      <w:r w:rsidR="00316294">
        <w:rPr>
          <w:rFonts w:ascii="Times New Roman" w:hAnsi="Times New Roman"/>
          <w:sz w:val="24"/>
        </w:rPr>
        <w:t xml:space="preserve">                    </w:t>
      </w:r>
      <w:bookmarkStart w:id="0" w:name="_GoBack"/>
      <w:bookmarkEnd w:id="0"/>
      <w:r>
        <w:rPr>
          <w:rFonts w:ascii="Times New Roman" w:hAnsi="Times New Roman"/>
          <w:sz w:val="24"/>
        </w:rPr>
        <w:t>№   96</w:t>
      </w:r>
    </w:p>
    <w:p w:rsidR="00652D86" w:rsidRDefault="00652D86" w:rsidP="00652D86">
      <w:pPr>
        <w:jc w:val="both"/>
        <w:outlineLvl w:val="0"/>
        <w:rPr>
          <w:rFonts w:ascii="Times New Roman" w:hAnsi="Times New Roman"/>
          <w:sz w:val="24"/>
          <w:szCs w:val="24"/>
        </w:rPr>
      </w:pPr>
    </w:p>
    <w:p w:rsidR="00652D86" w:rsidRDefault="00652D86" w:rsidP="00652D86">
      <w:pPr>
        <w:jc w:val="both"/>
        <w:outlineLvl w:val="0"/>
        <w:rPr>
          <w:rFonts w:ascii="Times New Roman" w:hAnsi="Times New Roman"/>
          <w:sz w:val="24"/>
          <w:szCs w:val="24"/>
        </w:rPr>
      </w:pPr>
    </w:p>
    <w:p w:rsidR="00652D86" w:rsidRPr="00BA0608" w:rsidRDefault="00652D86" w:rsidP="00652D86">
      <w:pPr>
        <w:jc w:val="both"/>
        <w:rPr>
          <w:rFonts w:ascii="Times New Roman" w:hAnsi="Times New Roman"/>
          <w:color w:val="222222"/>
          <w:sz w:val="24"/>
          <w:szCs w:val="24"/>
        </w:rPr>
      </w:pPr>
      <w:r w:rsidRPr="00BA0608">
        <w:rPr>
          <w:rFonts w:ascii="Times New Roman" w:hAnsi="Times New Roman"/>
          <w:bCs/>
          <w:sz w:val="24"/>
          <w:szCs w:val="24"/>
        </w:rPr>
        <w:t xml:space="preserve">Об утверждении Положения о </w:t>
      </w:r>
      <w:proofErr w:type="gramStart"/>
      <w:r w:rsidRPr="00BA0608">
        <w:rPr>
          <w:rFonts w:ascii="Times New Roman" w:hAnsi="Times New Roman"/>
          <w:color w:val="222222"/>
          <w:sz w:val="24"/>
          <w:szCs w:val="24"/>
        </w:rPr>
        <w:t>муниципальной</w:t>
      </w:r>
      <w:proofErr w:type="gramEnd"/>
      <w:r w:rsidRPr="00BA0608">
        <w:rPr>
          <w:rFonts w:ascii="Times New Roman" w:hAnsi="Times New Roman"/>
          <w:color w:val="222222"/>
          <w:sz w:val="24"/>
          <w:szCs w:val="24"/>
        </w:rPr>
        <w:t xml:space="preserve"> </w:t>
      </w:r>
    </w:p>
    <w:p w:rsidR="00652D86" w:rsidRPr="00BA0608" w:rsidRDefault="00652D86" w:rsidP="00652D86">
      <w:pPr>
        <w:jc w:val="both"/>
        <w:rPr>
          <w:rFonts w:ascii="Times New Roman" w:hAnsi="Times New Roman"/>
          <w:color w:val="222222"/>
          <w:sz w:val="24"/>
          <w:szCs w:val="24"/>
        </w:rPr>
      </w:pPr>
      <w:r w:rsidRPr="00BA0608">
        <w:rPr>
          <w:rFonts w:ascii="Times New Roman" w:hAnsi="Times New Roman"/>
          <w:color w:val="222222"/>
          <w:sz w:val="24"/>
          <w:szCs w:val="24"/>
        </w:rPr>
        <w:t xml:space="preserve">службе в органах местного самоуправления </w:t>
      </w:r>
    </w:p>
    <w:p w:rsidR="00652D86" w:rsidRPr="00BA0608" w:rsidRDefault="00652D86" w:rsidP="00652D86">
      <w:pPr>
        <w:jc w:val="both"/>
        <w:rPr>
          <w:rFonts w:ascii="Times New Roman" w:hAnsi="Times New Roman"/>
          <w:color w:val="222222"/>
          <w:sz w:val="24"/>
          <w:szCs w:val="24"/>
        </w:rPr>
      </w:pPr>
      <w:proofErr w:type="spellStart"/>
      <w:r w:rsidRPr="00BA0608">
        <w:rPr>
          <w:rFonts w:ascii="Times New Roman" w:hAnsi="Times New Roman"/>
          <w:color w:val="222222"/>
          <w:sz w:val="24"/>
          <w:szCs w:val="24"/>
        </w:rPr>
        <w:t>Суккозерского</w:t>
      </w:r>
      <w:proofErr w:type="spellEnd"/>
      <w:r w:rsidRPr="00BA0608">
        <w:rPr>
          <w:rFonts w:ascii="Times New Roman" w:hAnsi="Times New Roman"/>
          <w:color w:val="222222"/>
          <w:sz w:val="24"/>
          <w:szCs w:val="24"/>
        </w:rPr>
        <w:t xml:space="preserve"> сельского поселения</w:t>
      </w:r>
    </w:p>
    <w:p w:rsidR="00652D86" w:rsidRPr="00BA0608" w:rsidRDefault="00652D86" w:rsidP="00652D86">
      <w:pPr>
        <w:jc w:val="both"/>
        <w:rPr>
          <w:rFonts w:ascii="Times New Roman" w:hAnsi="Times New Roman"/>
          <w:color w:val="222222"/>
          <w:sz w:val="24"/>
          <w:szCs w:val="24"/>
        </w:rPr>
      </w:pPr>
    </w:p>
    <w:p w:rsidR="00652D86" w:rsidRPr="00BA0608" w:rsidRDefault="00652D86" w:rsidP="00652D86">
      <w:pPr>
        <w:jc w:val="both"/>
        <w:rPr>
          <w:rFonts w:ascii="Times New Roman" w:hAnsi="Times New Roman"/>
          <w:sz w:val="24"/>
          <w:szCs w:val="24"/>
        </w:rPr>
      </w:pPr>
    </w:p>
    <w:p w:rsidR="00652D86" w:rsidRPr="00BA0608" w:rsidRDefault="00652D86" w:rsidP="00652D86">
      <w:pPr>
        <w:spacing w:line="360" w:lineRule="auto"/>
        <w:jc w:val="center"/>
        <w:rPr>
          <w:rFonts w:ascii="Times New Roman" w:hAnsi="Times New Roman"/>
          <w:b/>
          <w:bCs/>
          <w:sz w:val="24"/>
          <w:szCs w:val="24"/>
        </w:rPr>
      </w:pPr>
      <w:r w:rsidRPr="00BA0608">
        <w:rPr>
          <w:rFonts w:ascii="Times New Roman" w:hAnsi="Times New Roman"/>
          <w:b/>
          <w:bCs/>
          <w:sz w:val="24"/>
          <w:szCs w:val="24"/>
        </w:rPr>
        <w:t xml:space="preserve">Совет </w:t>
      </w:r>
      <w:proofErr w:type="spellStart"/>
      <w:r w:rsidRPr="00BA0608">
        <w:rPr>
          <w:rFonts w:ascii="Times New Roman" w:hAnsi="Times New Roman"/>
          <w:b/>
          <w:bCs/>
          <w:sz w:val="24"/>
          <w:szCs w:val="24"/>
        </w:rPr>
        <w:t>Суккозерского</w:t>
      </w:r>
      <w:proofErr w:type="spellEnd"/>
      <w:r w:rsidRPr="00BA0608">
        <w:rPr>
          <w:rFonts w:ascii="Times New Roman" w:hAnsi="Times New Roman"/>
          <w:b/>
          <w:bCs/>
          <w:sz w:val="24"/>
          <w:szCs w:val="24"/>
        </w:rPr>
        <w:t xml:space="preserve"> сельского поселения решил:</w:t>
      </w:r>
    </w:p>
    <w:p w:rsidR="00652D86" w:rsidRDefault="00652D86" w:rsidP="00652D86">
      <w:pPr>
        <w:jc w:val="both"/>
        <w:rPr>
          <w:rFonts w:ascii="Times New Roman" w:hAnsi="Times New Roman"/>
          <w:color w:val="222222"/>
          <w:sz w:val="24"/>
          <w:szCs w:val="24"/>
        </w:rPr>
      </w:pPr>
      <w:r w:rsidRPr="00BA0608">
        <w:rPr>
          <w:rFonts w:ascii="Times New Roman" w:hAnsi="Times New Roman"/>
          <w:bCs/>
          <w:sz w:val="24"/>
          <w:szCs w:val="24"/>
        </w:rPr>
        <w:t xml:space="preserve">1. Утвердить  Положение </w:t>
      </w:r>
      <w:r w:rsidRPr="00BA0608">
        <w:rPr>
          <w:rFonts w:ascii="Times New Roman" w:hAnsi="Times New Roman"/>
          <w:color w:val="222222"/>
          <w:sz w:val="24"/>
          <w:szCs w:val="24"/>
        </w:rPr>
        <w:t xml:space="preserve">о муниципальной службе в органах местного самоуправления </w:t>
      </w:r>
      <w:proofErr w:type="spellStart"/>
      <w:r w:rsidRPr="00BA0608">
        <w:rPr>
          <w:rFonts w:ascii="Times New Roman" w:hAnsi="Times New Roman"/>
          <w:color w:val="222222"/>
          <w:sz w:val="24"/>
          <w:szCs w:val="24"/>
        </w:rPr>
        <w:t>Суккозерского</w:t>
      </w:r>
      <w:proofErr w:type="spellEnd"/>
      <w:r w:rsidRPr="00BA0608">
        <w:rPr>
          <w:rFonts w:ascii="Times New Roman" w:hAnsi="Times New Roman"/>
          <w:color w:val="222222"/>
          <w:sz w:val="24"/>
          <w:szCs w:val="24"/>
        </w:rPr>
        <w:t xml:space="preserve"> сельского поселения. </w:t>
      </w:r>
    </w:p>
    <w:p w:rsidR="00652D86" w:rsidRPr="00BA0608" w:rsidRDefault="00652D86" w:rsidP="00652D86">
      <w:pPr>
        <w:jc w:val="both"/>
        <w:rPr>
          <w:rFonts w:ascii="Times New Roman" w:hAnsi="Times New Roman"/>
          <w:color w:val="222222"/>
          <w:sz w:val="24"/>
          <w:szCs w:val="24"/>
        </w:rPr>
      </w:pPr>
    </w:p>
    <w:p w:rsidR="00652D86" w:rsidRPr="00E660AE" w:rsidRDefault="00652D86" w:rsidP="00652D86">
      <w:pPr>
        <w:jc w:val="both"/>
        <w:rPr>
          <w:rFonts w:ascii="Times New Roman" w:hAnsi="Times New Roman"/>
          <w:sz w:val="24"/>
          <w:szCs w:val="24"/>
        </w:rPr>
      </w:pPr>
      <w:r w:rsidRPr="00BA0608">
        <w:rPr>
          <w:rFonts w:ascii="Times New Roman" w:hAnsi="Times New Roman"/>
          <w:bCs/>
          <w:sz w:val="24"/>
          <w:szCs w:val="24"/>
        </w:rPr>
        <w:t xml:space="preserve">2. </w:t>
      </w:r>
      <w:r w:rsidRPr="00E660AE">
        <w:rPr>
          <w:rFonts w:ascii="Times New Roman" w:hAnsi="Times New Roman"/>
          <w:sz w:val="24"/>
          <w:szCs w:val="24"/>
        </w:rPr>
        <w:t>Настоящее решение вступает в силу с момента</w:t>
      </w:r>
      <w:r>
        <w:rPr>
          <w:rFonts w:ascii="Times New Roman" w:hAnsi="Times New Roman"/>
          <w:color w:val="000000"/>
          <w:sz w:val="24"/>
          <w:szCs w:val="24"/>
        </w:rPr>
        <w:t xml:space="preserve"> опубликования (обнарод</w:t>
      </w:r>
      <w:r w:rsidRPr="00E660AE">
        <w:rPr>
          <w:rFonts w:ascii="Times New Roman" w:hAnsi="Times New Roman"/>
          <w:color w:val="000000"/>
          <w:sz w:val="24"/>
          <w:szCs w:val="24"/>
        </w:rPr>
        <w:t xml:space="preserve">ования). </w:t>
      </w:r>
    </w:p>
    <w:p w:rsidR="00652D86" w:rsidRPr="00E660AE" w:rsidRDefault="00652D86" w:rsidP="00652D86">
      <w:pPr>
        <w:tabs>
          <w:tab w:val="left" w:pos="720"/>
        </w:tabs>
        <w:ind w:firstLine="709"/>
        <w:jc w:val="both"/>
        <w:rPr>
          <w:rFonts w:ascii="Times New Roman" w:hAnsi="Times New Roman"/>
          <w:sz w:val="24"/>
          <w:szCs w:val="24"/>
        </w:rPr>
      </w:pPr>
      <w:r w:rsidRPr="00E660AE">
        <w:rPr>
          <w:rFonts w:ascii="Times New Roman" w:hAnsi="Times New Roman"/>
          <w:sz w:val="24"/>
          <w:szCs w:val="24"/>
        </w:rPr>
        <w:t> </w:t>
      </w:r>
    </w:p>
    <w:p w:rsidR="00652D86" w:rsidRDefault="00652D86" w:rsidP="00652D86">
      <w:pPr>
        <w:tabs>
          <w:tab w:val="left" w:pos="720"/>
        </w:tabs>
        <w:ind w:firstLine="709"/>
        <w:rPr>
          <w:rFonts w:ascii="Times New Roman" w:hAnsi="Times New Roman"/>
          <w:sz w:val="24"/>
          <w:szCs w:val="24"/>
          <w:highlight w:val="yellow"/>
        </w:rPr>
      </w:pPr>
    </w:p>
    <w:p w:rsidR="00652D86" w:rsidRPr="00BA0608" w:rsidRDefault="00652D86" w:rsidP="00652D86">
      <w:pPr>
        <w:jc w:val="both"/>
        <w:rPr>
          <w:rFonts w:ascii="Times New Roman" w:hAnsi="Times New Roman"/>
          <w:sz w:val="24"/>
          <w:szCs w:val="24"/>
        </w:rPr>
      </w:pPr>
    </w:p>
    <w:p w:rsidR="00652D86" w:rsidRPr="00BA0608" w:rsidRDefault="00652D86" w:rsidP="00652D86">
      <w:pPr>
        <w:pStyle w:val="ConsPlusTitle"/>
        <w:widowControl/>
        <w:rPr>
          <w:rFonts w:ascii="Times New Roman" w:hAnsi="Times New Roman" w:cs="Times New Roman"/>
          <w:b w:val="0"/>
          <w:bCs w:val="0"/>
          <w:sz w:val="24"/>
          <w:szCs w:val="24"/>
        </w:rPr>
      </w:pPr>
      <w:r w:rsidRPr="00BA0608">
        <w:rPr>
          <w:rFonts w:ascii="Times New Roman" w:hAnsi="Times New Roman" w:cs="Times New Roman"/>
          <w:b w:val="0"/>
          <w:bCs w:val="0"/>
          <w:sz w:val="24"/>
          <w:szCs w:val="24"/>
        </w:rPr>
        <w:t xml:space="preserve">Глава </w:t>
      </w:r>
      <w:proofErr w:type="spellStart"/>
      <w:r w:rsidRPr="00BA0608">
        <w:rPr>
          <w:rFonts w:ascii="Times New Roman" w:hAnsi="Times New Roman" w:cs="Times New Roman"/>
          <w:b w:val="0"/>
          <w:bCs w:val="0"/>
          <w:sz w:val="24"/>
          <w:szCs w:val="24"/>
        </w:rPr>
        <w:t>Суккозерского</w:t>
      </w:r>
      <w:proofErr w:type="spellEnd"/>
      <w:r w:rsidRPr="00BA0608">
        <w:rPr>
          <w:rFonts w:ascii="Times New Roman" w:hAnsi="Times New Roman" w:cs="Times New Roman"/>
          <w:b w:val="0"/>
          <w:bCs w:val="0"/>
          <w:sz w:val="24"/>
          <w:szCs w:val="24"/>
        </w:rPr>
        <w:t xml:space="preserve"> сельского поселения</w:t>
      </w:r>
      <w:r w:rsidRPr="00BA0608">
        <w:rPr>
          <w:rFonts w:ascii="Times New Roman" w:hAnsi="Times New Roman" w:cs="Times New Roman"/>
          <w:b w:val="0"/>
          <w:bCs w:val="0"/>
          <w:sz w:val="24"/>
          <w:szCs w:val="24"/>
        </w:rPr>
        <w:tab/>
      </w:r>
      <w:r w:rsidRPr="00BA0608">
        <w:rPr>
          <w:rFonts w:ascii="Times New Roman" w:hAnsi="Times New Roman" w:cs="Times New Roman"/>
          <w:b w:val="0"/>
          <w:bCs w:val="0"/>
          <w:sz w:val="24"/>
          <w:szCs w:val="24"/>
        </w:rPr>
        <w:tab/>
      </w:r>
      <w:r w:rsidRPr="00BA0608">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Pr="00BA0608">
        <w:rPr>
          <w:rFonts w:ascii="Times New Roman" w:hAnsi="Times New Roman" w:cs="Times New Roman"/>
          <w:b w:val="0"/>
          <w:bCs w:val="0"/>
          <w:sz w:val="24"/>
          <w:szCs w:val="24"/>
        </w:rPr>
        <w:tab/>
        <w:t>А.М. Сафоненко</w:t>
      </w: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Pr="000B1E73" w:rsidRDefault="00652D86" w:rsidP="00652D86">
      <w:pPr>
        <w:ind w:left="4248" w:firstLine="708"/>
        <w:rPr>
          <w:bCs/>
        </w:rPr>
      </w:pPr>
      <w:r w:rsidRPr="000B1E73">
        <w:rPr>
          <w:bCs/>
        </w:rPr>
        <w:t>Утверждено:</w:t>
      </w:r>
    </w:p>
    <w:p w:rsidR="00652D86" w:rsidRPr="000B1E73" w:rsidRDefault="00652D86" w:rsidP="00652D86">
      <w:pPr>
        <w:ind w:left="4248" w:firstLine="708"/>
        <w:rPr>
          <w:bCs/>
        </w:rPr>
      </w:pPr>
      <w:r w:rsidRPr="000B1E73">
        <w:rPr>
          <w:bCs/>
        </w:rPr>
        <w:t xml:space="preserve">решением   19 сессии 2  созыва Совета </w:t>
      </w:r>
    </w:p>
    <w:p w:rsidR="00652D86" w:rsidRPr="000B1E73" w:rsidRDefault="00652D86" w:rsidP="00652D86">
      <w:pPr>
        <w:ind w:left="4320"/>
      </w:pPr>
      <w:r w:rsidRPr="000B1E73">
        <w:rPr>
          <w:bCs/>
        </w:rPr>
        <w:t xml:space="preserve">           </w:t>
      </w:r>
      <w:proofErr w:type="spellStart"/>
      <w:r w:rsidRPr="000B1E73">
        <w:rPr>
          <w:bCs/>
        </w:rPr>
        <w:t>Суккозерского</w:t>
      </w:r>
      <w:proofErr w:type="spellEnd"/>
      <w:r w:rsidRPr="000B1E73">
        <w:rPr>
          <w:bCs/>
        </w:rPr>
        <w:t xml:space="preserve"> сельского поселения</w:t>
      </w:r>
      <w:r w:rsidRPr="000B1E73">
        <w:t xml:space="preserve">  </w:t>
      </w:r>
    </w:p>
    <w:p w:rsidR="00652D86" w:rsidRPr="000B1E73" w:rsidRDefault="00652D86" w:rsidP="00652D86">
      <w:pPr>
        <w:ind w:left="3540" w:firstLine="708"/>
        <w:rPr>
          <w:bCs/>
        </w:rPr>
      </w:pPr>
      <w:r w:rsidRPr="000B1E73">
        <w:rPr>
          <w:bCs/>
        </w:rPr>
        <w:t xml:space="preserve">            от  «18» апреля </w:t>
      </w:r>
      <w:smartTag w:uri="urn:schemas-microsoft-com:office:smarttags" w:element="metricconverter">
        <w:smartTagPr>
          <w:attr w:name="ProductID" w:val="2012 г"/>
        </w:smartTagPr>
        <w:r w:rsidRPr="000B1E73">
          <w:rPr>
            <w:bCs/>
          </w:rPr>
          <w:t>2012 г</w:t>
        </w:r>
      </w:smartTag>
      <w:r w:rsidRPr="000B1E73">
        <w:rPr>
          <w:bCs/>
        </w:rPr>
        <w:t xml:space="preserve">.   №  </w:t>
      </w:r>
      <w:r>
        <w:rPr>
          <w:bCs/>
        </w:rPr>
        <w:t>96</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jc w:val="center"/>
        <w:rPr>
          <w:b/>
          <w:color w:val="222222"/>
        </w:rPr>
      </w:pPr>
      <w:r w:rsidRPr="000B1E73">
        <w:rPr>
          <w:b/>
          <w:color w:val="222222"/>
        </w:rPr>
        <w:t>ПОЛОЖЕНИЕ</w:t>
      </w:r>
      <w:r w:rsidRPr="000B1E73">
        <w:rPr>
          <w:b/>
          <w:color w:val="222222"/>
        </w:rPr>
        <w:br/>
        <w:t xml:space="preserve"> о муниципальной службе в  органах местного самоуправления </w:t>
      </w:r>
    </w:p>
    <w:p w:rsidR="00652D86" w:rsidRPr="000B1E73" w:rsidRDefault="00652D86" w:rsidP="00652D86">
      <w:pPr>
        <w:shd w:val="clear" w:color="auto" w:fill="FFFFFF"/>
        <w:jc w:val="center"/>
        <w:rPr>
          <w:b/>
          <w:color w:val="222222"/>
        </w:rPr>
      </w:pPr>
      <w:proofErr w:type="spellStart"/>
      <w:r w:rsidRPr="000B1E73">
        <w:rPr>
          <w:b/>
          <w:color w:val="222222"/>
        </w:rPr>
        <w:t>Суккозерского</w:t>
      </w:r>
      <w:proofErr w:type="spellEnd"/>
      <w:r w:rsidRPr="000B1E73">
        <w:rPr>
          <w:b/>
          <w:color w:val="222222"/>
        </w:rPr>
        <w:t xml:space="preserve"> сельского поселения</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jc w:val="center"/>
        <w:rPr>
          <w:b/>
          <w:bCs/>
          <w:color w:val="222222"/>
        </w:rPr>
      </w:pPr>
      <w:r w:rsidRPr="000B1E73">
        <w:rPr>
          <w:b/>
          <w:bCs/>
          <w:color w:val="222222"/>
        </w:rPr>
        <w:t>1. Общие положения</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 xml:space="preserve">1.1. </w:t>
      </w:r>
      <w:proofErr w:type="gramStart"/>
      <w:r w:rsidRPr="000B1E73">
        <w:rPr>
          <w:color w:val="222222"/>
        </w:rPr>
        <w:t xml:space="preserve">Положение о муниципальной службе в органах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 (далее - Положение) разработано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w:t>
      </w:r>
      <w:r w:rsidRPr="000B1E73">
        <w:t xml:space="preserve">Законом Республики Карелия от 24 июля 2007 года № 1107-ЗРК «О муниципальной службе в Республике Карелия», </w:t>
      </w:r>
      <w:r w:rsidRPr="000B1E73">
        <w:rPr>
          <w:color w:val="222222"/>
        </w:rPr>
        <w:t xml:space="preserve"> иными нормативными</w:t>
      </w:r>
      <w:proofErr w:type="gramEnd"/>
      <w:r w:rsidRPr="000B1E73">
        <w:rPr>
          <w:color w:val="222222"/>
        </w:rPr>
        <w:t xml:space="preserve"> правовыми актами Российской Федерации и Республики Карелия, Уставом  </w:t>
      </w:r>
      <w:proofErr w:type="spellStart"/>
      <w:r w:rsidRPr="000B1E73">
        <w:rPr>
          <w:color w:val="222222"/>
        </w:rPr>
        <w:t>Суккозерского</w:t>
      </w:r>
      <w:proofErr w:type="spellEnd"/>
      <w:r w:rsidRPr="000B1E73">
        <w:rPr>
          <w:color w:val="222222"/>
        </w:rPr>
        <w:t xml:space="preserve"> сельского поселения.</w:t>
      </w:r>
    </w:p>
    <w:p w:rsidR="00652D86" w:rsidRPr="000B1E73" w:rsidRDefault="00652D86" w:rsidP="00652D86">
      <w:pPr>
        <w:shd w:val="clear" w:color="auto" w:fill="FFFFFF"/>
        <w:ind w:firstLine="540"/>
        <w:jc w:val="both"/>
        <w:rPr>
          <w:color w:val="222222"/>
        </w:rPr>
      </w:pPr>
      <w:r w:rsidRPr="000B1E73">
        <w:rPr>
          <w:color w:val="222222"/>
        </w:rPr>
        <w:t xml:space="preserve">1.2. Настоящее Положение определяет условия и порядок прохождения муниципальной службы, статус муниципального служащего, управление муниципальной службой, устанавливает требования к должностям муниципальной службы в администрации </w:t>
      </w:r>
      <w:proofErr w:type="spellStart"/>
      <w:r w:rsidRPr="000B1E73">
        <w:rPr>
          <w:color w:val="222222"/>
        </w:rPr>
        <w:t>Суккозерского</w:t>
      </w:r>
      <w:proofErr w:type="spellEnd"/>
      <w:r w:rsidRPr="000B1E73">
        <w:rPr>
          <w:color w:val="222222"/>
        </w:rPr>
        <w:t xml:space="preserve"> сельского поселения, в дальнейшем именуемые органы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w:t>
      </w:r>
    </w:p>
    <w:p w:rsidR="00652D86" w:rsidRPr="000B1E73" w:rsidRDefault="00652D86" w:rsidP="00652D86">
      <w:pPr>
        <w:shd w:val="clear" w:color="auto" w:fill="FFFFFF"/>
        <w:jc w:val="center"/>
        <w:rPr>
          <w:b/>
          <w:bCs/>
          <w:color w:val="222222"/>
        </w:rPr>
      </w:pPr>
      <w:r w:rsidRPr="000B1E73">
        <w:rPr>
          <w:b/>
          <w:bCs/>
          <w:color w:val="222222"/>
        </w:rPr>
        <w:t>2. Основные понятия, применяемые в Положении</w:t>
      </w:r>
    </w:p>
    <w:p w:rsidR="00652D86" w:rsidRPr="000B1E73" w:rsidRDefault="00652D86" w:rsidP="00652D86">
      <w:pPr>
        <w:shd w:val="clear" w:color="auto" w:fill="FFFFFF"/>
        <w:jc w:val="center"/>
        <w:rPr>
          <w:color w:val="222222"/>
        </w:rPr>
      </w:pPr>
    </w:p>
    <w:p w:rsidR="00652D86" w:rsidRPr="000B1E73" w:rsidRDefault="00652D86" w:rsidP="00652D86">
      <w:pPr>
        <w:ind w:firstLine="540"/>
        <w:jc w:val="both"/>
      </w:pPr>
      <w:r w:rsidRPr="000B1E73">
        <w:rPr>
          <w:color w:val="222222"/>
        </w:rPr>
        <w:t xml:space="preserve">2.1. Муниципальная служба в органах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 предусмотренных п. 1.2. настоящего Положения (далее - муниципальная служба) - профессиональная деятельность граждан, которая осуществляется на постоянной основе на должностях муниципальной службы,</w:t>
      </w:r>
      <w:r w:rsidRPr="000B1E73">
        <w:t xml:space="preserve"> замещаемых путем заключения трудового договора (контракта). </w:t>
      </w:r>
    </w:p>
    <w:p w:rsidR="00652D86" w:rsidRPr="000B1E73" w:rsidRDefault="00652D86" w:rsidP="00652D86">
      <w:pPr>
        <w:shd w:val="clear" w:color="auto" w:fill="FFFFFF"/>
        <w:ind w:firstLine="540"/>
        <w:jc w:val="both"/>
        <w:rPr>
          <w:color w:val="222222"/>
        </w:rPr>
      </w:pPr>
      <w:r w:rsidRPr="000B1E73">
        <w:rPr>
          <w:color w:val="222222"/>
        </w:rPr>
        <w:t xml:space="preserve">2.2. Должность муниципальной службы в органах местного самоуправления Муезерского муниципального района, предусмотренных п. 1.2. настоящего Положения   (далее - должность муниципальной службы) - штатная должность с установленным кругом обязанностей по обеспечению исполнения полномочий этих органов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 и ответственностью за выполнение этих обязанностей.</w:t>
      </w:r>
    </w:p>
    <w:p w:rsidR="00652D86" w:rsidRPr="000B1E73" w:rsidRDefault="00652D86" w:rsidP="00652D86">
      <w:pPr>
        <w:ind w:firstLine="540"/>
        <w:jc w:val="both"/>
      </w:pPr>
      <w:r w:rsidRPr="000B1E73">
        <w:rPr>
          <w:color w:val="222222"/>
        </w:rPr>
        <w:t xml:space="preserve">2.3. </w:t>
      </w:r>
      <w:bookmarkStart w:id="1" w:name="sub_1001"/>
      <w:r w:rsidRPr="000B1E73">
        <w:t xml:space="preserve">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содержание, выплачиваемое за счет средств местного бюджета.</w:t>
      </w:r>
      <w:bookmarkEnd w:id="1"/>
    </w:p>
    <w:p w:rsidR="00652D86" w:rsidRPr="000B1E73" w:rsidRDefault="00652D86" w:rsidP="00652D86">
      <w:pPr>
        <w:ind w:firstLine="540"/>
        <w:jc w:val="both"/>
      </w:pPr>
      <w:r w:rsidRPr="000B1E73">
        <w:t xml:space="preserve">2.4. Нанимателем для муниципальных служащих органов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w:t>
      </w:r>
      <w:r w:rsidRPr="000B1E73">
        <w:t xml:space="preserve">, </w:t>
      </w:r>
      <w:r w:rsidRPr="000B1E73">
        <w:rPr>
          <w:color w:val="222222"/>
        </w:rPr>
        <w:t>предусмотренных п. 1.2. настоящего Положения,</w:t>
      </w:r>
      <w:r w:rsidRPr="000B1E73">
        <w:rPr>
          <w:b/>
        </w:rPr>
        <w:t xml:space="preserve"> </w:t>
      </w:r>
      <w:r w:rsidRPr="000B1E73">
        <w:t xml:space="preserve">является </w:t>
      </w:r>
      <w:proofErr w:type="spellStart"/>
      <w:r w:rsidRPr="000B1E73">
        <w:rPr>
          <w:color w:val="222222"/>
        </w:rPr>
        <w:t>Суккозерское</w:t>
      </w:r>
      <w:proofErr w:type="spellEnd"/>
      <w:r w:rsidRPr="000B1E73">
        <w:rPr>
          <w:color w:val="222222"/>
        </w:rPr>
        <w:t xml:space="preserve"> сельское поселение</w:t>
      </w:r>
      <w:r w:rsidRPr="000B1E73">
        <w:t xml:space="preserve">, от имени которого полномочия нанимателя осуществляет представитель нанимателя (работодатель). Представителем нанимателя для муниципальных служащих является Глава </w:t>
      </w:r>
      <w:proofErr w:type="spellStart"/>
      <w:r w:rsidRPr="000B1E73">
        <w:rPr>
          <w:color w:val="222222"/>
        </w:rPr>
        <w:t>Суккозерского</w:t>
      </w:r>
      <w:proofErr w:type="spellEnd"/>
      <w:r w:rsidRPr="000B1E73">
        <w:rPr>
          <w:color w:val="222222"/>
        </w:rPr>
        <w:t xml:space="preserve"> сельского поселения</w:t>
      </w:r>
      <w:r w:rsidRPr="000B1E73">
        <w:t xml:space="preserve"> </w:t>
      </w:r>
      <w:r w:rsidRPr="000B1E73">
        <w:rPr>
          <w:color w:val="222222"/>
        </w:rPr>
        <w:t xml:space="preserve">(далее - </w:t>
      </w:r>
      <w:r w:rsidRPr="000B1E73">
        <w:t>представитель нанимателя</w:t>
      </w:r>
      <w:r w:rsidRPr="000B1E73">
        <w:rPr>
          <w:color w:val="222222"/>
        </w:rPr>
        <w:t>)</w:t>
      </w:r>
      <w:r w:rsidRPr="000B1E73">
        <w:t>.</w:t>
      </w:r>
    </w:p>
    <w:p w:rsidR="00652D86" w:rsidRPr="000B1E73" w:rsidRDefault="00652D86" w:rsidP="00652D86">
      <w:pPr>
        <w:pStyle w:val="ConsNormal"/>
        <w:widowControl/>
        <w:ind w:firstLine="0"/>
        <w:jc w:val="both"/>
        <w:rPr>
          <w:rFonts w:ascii="Times New Roman" w:hAnsi="Times New Roman"/>
          <w:color w:val="000000"/>
          <w:sz w:val="24"/>
          <w:szCs w:val="24"/>
        </w:rPr>
      </w:pPr>
    </w:p>
    <w:p w:rsidR="00652D86" w:rsidRPr="000B1E73" w:rsidRDefault="00652D86" w:rsidP="00652D86">
      <w:pPr>
        <w:shd w:val="clear" w:color="auto" w:fill="FFFFFF"/>
        <w:jc w:val="center"/>
        <w:rPr>
          <w:b/>
          <w:bCs/>
          <w:color w:val="222222"/>
        </w:rPr>
      </w:pPr>
      <w:r w:rsidRPr="000B1E73">
        <w:rPr>
          <w:b/>
          <w:bCs/>
          <w:color w:val="222222"/>
        </w:rPr>
        <w:t>3.    Реестр  должностей муниципальной службы</w:t>
      </w:r>
    </w:p>
    <w:p w:rsidR="00652D86" w:rsidRPr="000B1E73" w:rsidRDefault="00652D86" w:rsidP="00652D86">
      <w:pPr>
        <w:shd w:val="clear" w:color="auto" w:fill="FFFFFF"/>
        <w:jc w:val="both"/>
        <w:rPr>
          <w:color w:val="222222"/>
          <w:u w:val="single"/>
        </w:rPr>
      </w:pPr>
    </w:p>
    <w:p w:rsidR="00652D86" w:rsidRPr="000B1E73" w:rsidRDefault="00652D86" w:rsidP="00652D86">
      <w:pPr>
        <w:ind w:firstLine="708"/>
        <w:jc w:val="both"/>
        <w:rPr>
          <w:color w:val="222222"/>
        </w:rPr>
      </w:pPr>
      <w:r w:rsidRPr="000B1E73">
        <w:rPr>
          <w:color w:val="222222"/>
        </w:rPr>
        <w:t xml:space="preserve">3.1. В органах местного самоуправления </w:t>
      </w:r>
      <w:proofErr w:type="spellStart"/>
      <w:r w:rsidRPr="000B1E73">
        <w:rPr>
          <w:color w:val="222222"/>
        </w:rPr>
        <w:t>Суккозерского</w:t>
      </w:r>
      <w:proofErr w:type="spellEnd"/>
      <w:r w:rsidRPr="000B1E73">
        <w:rPr>
          <w:color w:val="222222"/>
        </w:rPr>
        <w:t xml:space="preserve"> сельского поселения, предусмотренных п. 1.2. настоящего Положения в соответствии с </w:t>
      </w:r>
      <w:r w:rsidRPr="000B1E73">
        <w:t xml:space="preserve">Реестром должностей муниципальной службы в Республике Карелия, </w:t>
      </w:r>
      <w:r w:rsidRPr="000B1E73">
        <w:rPr>
          <w:color w:val="222222"/>
        </w:rPr>
        <w:t>устанавливаются следующие должности муниципальной службы:</w:t>
      </w:r>
    </w:p>
    <w:p w:rsidR="00652D86" w:rsidRPr="000B1E73" w:rsidRDefault="00652D86" w:rsidP="00652D86">
      <w:pPr>
        <w:spacing w:before="108" w:after="108"/>
        <w:jc w:val="both"/>
        <w:outlineLvl w:val="0"/>
        <w:rPr>
          <w:bCs/>
        </w:rPr>
      </w:pPr>
      <w:r w:rsidRPr="000B1E73">
        <w:rPr>
          <w:bCs/>
        </w:rPr>
        <w:t xml:space="preserve">Главная должность - </w:t>
      </w:r>
      <w:r w:rsidRPr="000B1E73">
        <w:t>заместитель главы администрации;</w:t>
      </w:r>
    </w:p>
    <w:p w:rsidR="00652D86" w:rsidRPr="000B1E73" w:rsidRDefault="00652D86" w:rsidP="00652D86">
      <w:pPr>
        <w:spacing w:before="108" w:after="108"/>
        <w:jc w:val="both"/>
        <w:outlineLvl w:val="0"/>
      </w:pPr>
      <w:r w:rsidRPr="000B1E73">
        <w:rPr>
          <w:bCs/>
        </w:rPr>
        <w:t>Старшая должность – в</w:t>
      </w:r>
      <w:r w:rsidRPr="000B1E73">
        <w:t>едущий специалист;</w:t>
      </w:r>
    </w:p>
    <w:p w:rsidR="00652D86" w:rsidRPr="000B1E73" w:rsidRDefault="00652D86" w:rsidP="00652D86">
      <w:pPr>
        <w:spacing w:before="108" w:after="108"/>
        <w:jc w:val="both"/>
        <w:outlineLvl w:val="0"/>
        <w:rPr>
          <w:bCs/>
        </w:rPr>
      </w:pPr>
      <w:r w:rsidRPr="000B1E73">
        <w:rPr>
          <w:bCs/>
        </w:rPr>
        <w:t>Младшая должность - с</w:t>
      </w:r>
      <w:r w:rsidRPr="000B1E73">
        <w:t>пециалист I категории,</w:t>
      </w:r>
      <w:r w:rsidRPr="000B1E73">
        <w:rPr>
          <w:bCs/>
        </w:rPr>
        <w:t xml:space="preserve"> с</w:t>
      </w:r>
      <w:r w:rsidRPr="000B1E73">
        <w:t xml:space="preserve">пециалист </w:t>
      </w:r>
      <w:r w:rsidRPr="000B1E73">
        <w:rPr>
          <w:lang w:val="en-US"/>
        </w:rPr>
        <w:t>I</w:t>
      </w:r>
      <w:r w:rsidRPr="000B1E73">
        <w:t>I категории.</w:t>
      </w:r>
    </w:p>
    <w:p w:rsidR="00652D86" w:rsidRPr="000B1E73" w:rsidRDefault="00652D86" w:rsidP="00652D86">
      <w:pPr>
        <w:shd w:val="clear" w:color="auto" w:fill="FFFFFF"/>
        <w:ind w:firstLine="540"/>
        <w:jc w:val="both"/>
        <w:rPr>
          <w:color w:val="222222"/>
        </w:rPr>
      </w:pPr>
    </w:p>
    <w:p w:rsidR="00652D86" w:rsidRPr="000B1E73" w:rsidRDefault="00652D86" w:rsidP="00652D86">
      <w:pPr>
        <w:ind w:left="1612" w:hanging="892"/>
        <w:jc w:val="center"/>
        <w:rPr>
          <w:b/>
        </w:rPr>
      </w:pPr>
      <w:r w:rsidRPr="000B1E73">
        <w:rPr>
          <w:b/>
          <w:bCs/>
          <w:color w:val="222222"/>
        </w:rPr>
        <w:t xml:space="preserve">4. Квалификационные требования </w:t>
      </w:r>
      <w:r w:rsidRPr="000B1E73">
        <w:rPr>
          <w:b/>
        </w:rPr>
        <w:t>для замещения должностей</w:t>
      </w:r>
    </w:p>
    <w:p w:rsidR="00652D86" w:rsidRPr="000B1E73" w:rsidRDefault="00652D86" w:rsidP="00652D86">
      <w:pPr>
        <w:ind w:left="1612" w:hanging="892"/>
        <w:jc w:val="center"/>
        <w:rPr>
          <w:b/>
        </w:rPr>
      </w:pPr>
      <w:r w:rsidRPr="000B1E73">
        <w:rPr>
          <w:b/>
        </w:rPr>
        <w:lastRenderedPageBreak/>
        <w:t>муниципальной службы</w:t>
      </w:r>
    </w:p>
    <w:p w:rsidR="00652D86" w:rsidRPr="000B1E73" w:rsidRDefault="00652D86" w:rsidP="00652D86">
      <w:pPr>
        <w:shd w:val="clear" w:color="auto" w:fill="FFFFFF"/>
        <w:jc w:val="center"/>
        <w:rPr>
          <w:color w:val="222222"/>
        </w:rPr>
      </w:pPr>
      <w:bookmarkStart w:id="2" w:name="sub_104"/>
    </w:p>
    <w:bookmarkEnd w:id="2"/>
    <w:p w:rsidR="00652D86" w:rsidRPr="000B1E73" w:rsidRDefault="00652D86" w:rsidP="00652D86">
      <w:pPr>
        <w:ind w:firstLine="720"/>
        <w:jc w:val="both"/>
      </w:pPr>
      <w:r w:rsidRPr="000B1E73">
        <w:t>4.1. Для замещения должностей муниципальной службы устанавливаются следующие  квалификационные требования:</w:t>
      </w:r>
    </w:p>
    <w:p w:rsidR="00652D86" w:rsidRPr="000B1E73" w:rsidRDefault="00652D86" w:rsidP="00652D86">
      <w:pPr>
        <w:ind w:firstLine="720"/>
        <w:jc w:val="both"/>
      </w:pPr>
      <w:r w:rsidRPr="000B1E73">
        <w:t>1) уровень профессионального образования:</w:t>
      </w:r>
    </w:p>
    <w:p w:rsidR="00652D86" w:rsidRPr="000B1E73" w:rsidRDefault="00652D86" w:rsidP="00652D86">
      <w:pPr>
        <w:ind w:firstLine="720"/>
        <w:jc w:val="both"/>
      </w:pPr>
      <w:r w:rsidRPr="000B1E73">
        <w:t>а) главных, старших должностей муниципальной службы - высшее профессиональное образование;</w:t>
      </w:r>
    </w:p>
    <w:p w:rsidR="00652D86" w:rsidRPr="000B1E73" w:rsidRDefault="00652D86" w:rsidP="00652D86">
      <w:pPr>
        <w:ind w:firstLine="720"/>
        <w:jc w:val="both"/>
      </w:pPr>
      <w:r w:rsidRPr="000B1E73">
        <w:t>б) для младших должностей муниципальной службы - среднее профессиональное образование, соответствующее направлению деятельности;</w:t>
      </w:r>
    </w:p>
    <w:p w:rsidR="00652D86" w:rsidRPr="000B1E73" w:rsidRDefault="00652D86" w:rsidP="00652D86">
      <w:pPr>
        <w:ind w:firstLine="720"/>
        <w:jc w:val="both"/>
      </w:pPr>
      <w:r w:rsidRPr="000B1E73">
        <w:t>2) стаж муниципальной службы или стаж (опыт) работы по специальности:</w:t>
      </w:r>
    </w:p>
    <w:p w:rsidR="00652D86" w:rsidRPr="000B1E73" w:rsidRDefault="00652D86" w:rsidP="00652D86">
      <w:pPr>
        <w:ind w:firstLine="720"/>
        <w:jc w:val="both"/>
      </w:pPr>
      <w:r w:rsidRPr="000B1E73">
        <w:t>а) для главных должностей - стаж муниципальной службы на ведущих должностях муниципальной службы не менее двух лет или стаж (опыт) работы по специальности не менее трех лет;</w:t>
      </w:r>
    </w:p>
    <w:p w:rsidR="00652D86" w:rsidRPr="000B1E73" w:rsidRDefault="00652D86" w:rsidP="00652D86">
      <w:pPr>
        <w:ind w:firstLine="720"/>
        <w:jc w:val="both"/>
      </w:pPr>
      <w:r w:rsidRPr="000B1E73">
        <w:t>б) для старших и младших должностей - без предъявления требований к стажу;</w:t>
      </w:r>
      <w:bookmarkStart w:id="3" w:name="sub_426"/>
    </w:p>
    <w:bookmarkEnd w:id="3"/>
    <w:p w:rsidR="00652D86" w:rsidRPr="000B1E73" w:rsidRDefault="00652D86" w:rsidP="00652D86">
      <w:pPr>
        <w:shd w:val="clear" w:color="auto" w:fill="FFFFFF"/>
        <w:ind w:firstLine="540"/>
        <w:jc w:val="both"/>
        <w:rPr>
          <w:color w:val="222222"/>
        </w:rPr>
      </w:pPr>
      <w:r w:rsidRPr="000B1E73">
        <w:rPr>
          <w:color w:val="222222"/>
        </w:rPr>
        <w:t xml:space="preserve">4.2. Лицам, претендующим и замещающим должности муниципальной службы, необходимо знать Конституцию Российской Федерации, федеральное законодательство, законодательство  Республики Карелия, Устав </w:t>
      </w:r>
      <w:proofErr w:type="spellStart"/>
      <w:r w:rsidRPr="000B1E73">
        <w:rPr>
          <w:color w:val="222222"/>
        </w:rPr>
        <w:t>Суккозерского</w:t>
      </w:r>
      <w:proofErr w:type="spellEnd"/>
      <w:r w:rsidRPr="000B1E73">
        <w:rPr>
          <w:color w:val="222222"/>
        </w:rPr>
        <w:t xml:space="preserve"> сельского поселения и иные нормативные правовые акты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xml:space="preserve"> применительно к исполнению соответствующих должностных обязанностей.</w:t>
      </w:r>
    </w:p>
    <w:p w:rsidR="00652D86" w:rsidRPr="000B1E73" w:rsidRDefault="00652D86" w:rsidP="00652D86">
      <w:pPr>
        <w:ind w:firstLine="540"/>
        <w:jc w:val="both"/>
      </w:pPr>
      <w:bookmarkStart w:id="4" w:name="sub_204"/>
      <w:r w:rsidRPr="000B1E73">
        <w:t xml:space="preserve">4.3. Другие квалификационные требования к профессиональным знаниям и навыкам, необходимым для исполнения должностных обязанностей,  определяются с учетом задач и функций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предусмотренных п. 1.2. настоящего Положения</w:t>
      </w:r>
      <w:r w:rsidRPr="000B1E73">
        <w:t xml:space="preserve"> и включаются в должностную инструкцию муниципального служащего.</w:t>
      </w:r>
      <w:bookmarkEnd w:id="4"/>
    </w:p>
    <w:p w:rsidR="00652D86" w:rsidRPr="000B1E73" w:rsidRDefault="00652D86" w:rsidP="00652D86">
      <w:pPr>
        <w:shd w:val="clear" w:color="auto" w:fill="FFFFFF"/>
        <w:jc w:val="center"/>
        <w:rPr>
          <w:color w:val="222222"/>
        </w:rPr>
      </w:pPr>
      <w:r w:rsidRPr="000B1E73">
        <w:rPr>
          <w:b/>
          <w:bCs/>
          <w:color w:val="222222"/>
        </w:rPr>
        <w:t>5. Кадровая работа</w:t>
      </w:r>
    </w:p>
    <w:p w:rsidR="00652D86" w:rsidRPr="000B1E73" w:rsidRDefault="00652D86" w:rsidP="00652D86">
      <w:pPr>
        <w:shd w:val="clear" w:color="auto" w:fill="FFFFFF"/>
        <w:jc w:val="both"/>
        <w:rPr>
          <w:b/>
          <w:color w:val="222222"/>
        </w:rPr>
      </w:pPr>
    </w:p>
    <w:p w:rsidR="00652D86" w:rsidRPr="000B1E73" w:rsidRDefault="00652D86" w:rsidP="00652D86">
      <w:pPr>
        <w:shd w:val="clear" w:color="auto" w:fill="FFFFFF"/>
        <w:ind w:firstLine="540"/>
        <w:jc w:val="both"/>
        <w:rPr>
          <w:color w:val="222222"/>
        </w:rPr>
      </w:pPr>
      <w:r w:rsidRPr="000B1E73">
        <w:rPr>
          <w:color w:val="222222"/>
        </w:rPr>
        <w:t xml:space="preserve">5.1.  Кадровая работа    в  соответствии с Федеральным законом  от 02.03.2007 года № 25-ФЗ «О муниципальной службе в Российской Федерации»,   </w:t>
      </w:r>
      <w:r w:rsidRPr="000B1E73">
        <w:rPr>
          <w:b/>
          <w:color w:val="222222"/>
        </w:rPr>
        <w:t xml:space="preserve"> </w:t>
      </w:r>
      <w:r w:rsidRPr="000B1E73">
        <w:rPr>
          <w:color w:val="222222"/>
        </w:rPr>
        <w:t>включает в себя:</w:t>
      </w:r>
    </w:p>
    <w:p w:rsidR="00652D86" w:rsidRPr="000B1E73" w:rsidRDefault="00652D86" w:rsidP="00652D86">
      <w:pPr>
        <w:shd w:val="clear" w:color="auto" w:fill="FFFFFF"/>
        <w:ind w:firstLine="540"/>
        <w:jc w:val="both"/>
        <w:rPr>
          <w:color w:val="222222"/>
        </w:rPr>
      </w:pPr>
      <w:r w:rsidRPr="000B1E73">
        <w:rPr>
          <w:color w:val="222222"/>
        </w:rPr>
        <w:t>1) формирование кадрового состава для замещения должностей муниципальной службы;</w:t>
      </w:r>
    </w:p>
    <w:p w:rsidR="00652D86" w:rsidRPr="000B1E73" w:rsidRDefault="00652D86" w:rsidP="00652D86">
      <w:pPr>
        <w:shd w:val="clear" w:color="auto" w:fill="FFFFFF"/>
        <w:ind w:firstLine="540"/>
        <w:jc w:val="both"/>
        <w:rPr>
          <w:color w:val="222222"/>
        </w:rPr>
      </w:pPr>
      <w:r w:rsidRPr="000B1E73">
        <w:rPr>
          <w:color w:val="222222"/>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52D86" w:rsidRPr="000B1E73" w:rsidRDefault="00652D86" w:rsidP="00652D86">
      <w:pPr>
        <w:shd w:val="clear" w:color="auto" w:fill="FFFFFF"/>
        <w:ind w:firstLine="540"/>
        <w:jc w:val="both"/>
        <w:rPr>
          <w:color w:val="222222"/>
        </w:rPr>
      </w:pPr>
      <w:r w:rsidRPr="000B1E73">
        <w:rPr>
          <w:color w:val="222222"/>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52D86" w:rsidRPr="000B1E73" w:rsidRDefault="00652D86" w:rsidP="00652D86">
      <w:pPr>
        <w:shd w:val="clear" w:color="auto" w:fill="FFFFFF"/>
        <w:ind w:firstLine="540"/>
        <w:jc w:val="both"/>
        <w:rPr>
          <w:color w:val="222222"/>
        </w:rPr>
      </w:pPr>
      <w:r w:rsidRPr="000B1E73">
        <w:rPr>
          <w:color w:val="222222"/>
        </w:rPr>
        <w:t>4) ведение трудовых книжек муниципальных служащих;</w:t>
      </w:r>
    </w:p>
    <w:p w:rsidR="00652D86" w:rsidRPr="000B1E73" w:rsidRDefault="00652D86" w:rsidP="00652D86">
      <w:pPr>
        <w:shd w:val="clear" w:color="auto" w:fill="FFFFFF"/>
        <w:ind w:firstLine="540"/>
        <w:jc w:val="both"/>
        <w:rPr>
          <w:color w:val="222222"/>
        </w:rPr>
      </w:pPr>
      <w:r w:rsidRPr="000B1E73">
        <w:rPr>
          <w:color w:val="222222"/>
        </w:rPr>
        <w:t>5) ведение личных дел муниципальных служащих;</w:t>
      </w:r>
    </w:p>
    <w:p w:rsidR="00652D86" w:rsidRPr="000B1E73" w:rsidRDefault="00652D86" w:rsidP="00652D86">
      <w:pPr>
        <w:shd w:val="clear" w:color="auto" w:fill="FFFFFF"/>
        <w:ind w:firstLine="540"/>
        <w:jc w:val="both"/>
        <w:rPr>
          <w:color w:val="222222"/>
        </w:rPr>
      </w:pPr>
      <w:r w:rsidRPr="000B1E73">
        <w:rPr>
          <w:color w:val="222222"/>
        </w:rPr>
        <w:t xml:space="preserve">6) ведение реестра муниципальных служащих в </w:t>
      </w:r>
      <w:proofErr w:type="spellStart"/>
      <w:r w:rsidRPr="000B1E73">
        <w:rPr>
          <w:color w:val="222222"/>
        </w:rPr>
        <w:t>Суккозерском</w:t>
      </w:r>
      <w:proofErr w:type="spellEnd"/>
      <w:r w:rsidRPr="000B1E73">
        <w:rPr>
          <w:color w:val="222222"/>
        </w:rPr>
        <w:t xml:space="preserve"> сельском поселении;</w:t>
      </w:r>
    </w:p>
    <w:p w:rsidR="00652D86" w:rsidRPr="000B1E73" w:rsidRDefault="00652D86" w:rsidP="00652D86">
      <w:pPr>
        <w:shd w:val="clear" w:color="auto" w:fill="FFFFFF"/>
        <w:ind w:firstLine="540"/>
        <w:jc w:val="both"/>
        <w:rPr>
          <w:color w:val="222222"/>
        </w:rPr>
      </w:pPr>
      <w:r w:rsidRPr="000B1E73">
        <w:rPr>
          <w:color w:val="222222"/>
        </w:rPr>
        <w:t>7) оформление и выдачу служебных удостоверений муниципальных служащих;</w:t>
      </w:r>
    </w:p>
    <w:p w:rsidR="00652D86" w:rsidRPr="000B1E73" w:rsidRDefault="00652D86" w:rsidP="00652D86">
      <w:pPr>
        <w:shd w:val="clear" w:color="auto" w:fill="FFFFFF"/>
        <w:ind w:firstLine="540"/>
        <w:jc w:val="both"/>
        <w:rPr>
          <w:color w:val="222222"/>
        </w:rPr>
      </w:pPr>
      <w:r w:rsidRPr="000B1E73">
        <w:rPr>
          <w:color w:val="222222"/>
        </w:rPr>
        <w:t>8) проведение конкурса на замещение вакантных должностей муниципальной службы и включение муниципальных служащих в кадровый резерв;</w:t>
      </w:r>
    </w:p>
    <w:p w:rsidR="00652D86" w:rsidRPr="000B1E73" w:rsidRDefault="00652D86" w:rsidP="00652D86">
      <w:pPr>
        <w:shd w:val="clear" w:color="auto" w:fill="FFFFFF"/>
        <w:ind w:firstLine="540"/>
        <w:jc w:val="both"/>
        <w:rPr>
          <w:b/>
          <w:color w:val="222222"/>
        </w:rPr>
      </w:pPr>
      <w:r w:rsidRPr="000B1E73">
        <w:rPr>
          <w:color w:val="222222"/>
        </w:rPr>
        <w:t>9) проведение аттестации муниципальных служащих</w:t>
      </w:r>
      <w:r w:rsidRPr="000B1E73">
        <w:rPr>
          <w:b/>
          <w:color w:val="222222"/>
        </w:rPr>
        <w:t>;</w:t>
      </w:r>
    </w:p>
    <w:p w:rsidR="00652D86" w:rsidRPr="000B1E73" w:rsidRDefault="00652D86" w:rsidP="00652D86">
      <w:pPr>
        <w:shd w:val="clear" w:color="auto" w:fill="FFFFFF"/>
        <w:ind w:firstLine="540"/>
        <w:jc w:val="both"/>
        <w:rPr>
          <w:color w:val="222222"/>
        </w:rPr>
      </w:pPr>
      <w:r w:rsidRPr="000B1E73">
        <w:rPr>
          <w:color w:val="222222"/>
        </w:rPr>
        <w:t>10) организацию работы с кадровым резервом и его эффективное использование;</w:t>
      </w:r>
    </w:p>
    <w:p w:rsidR="00652D86" w:rsidRPr="000B1E73" w:rsidRDefault="00652D86" w:rsidP="00652D86">
      <w:pPr>
        <w:shd w:val="clear" w:color="auto" w:fill="FFFFFF"/>
        <w:ind w:firstLine="540"/>
        <w:jc w:val="both"/>
        <w:rPr>
          <w:color w:val="222222"/>
        </w:rPr>
      </w:pPr>
      <w:r w:rsidRPr="000B1E73">
        <w:rPr>
          <w:color w:val="222222"/>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52D86" w:rsidRPr="000B1E73" w:rsidRDefault="00652D86" w:rsidP="00652D86">
      <w:pPr>
        <w:shd w:val="clear" w:color="auto" w:fill="FFFFFF"/>
        <w:ind w:firstLine="540"/>
        <w:jc w:val="both"/>
        <w:rPr>
          <w:color w:val="222222"/>
        </w:rPr>
      </w:pPr>
      <w:r w:rsidRPr="000B1E73">
        <w:rPr>
          <w:color w:val="222222"/>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sidRPr="000B1E73">
        <w:t>от 24 июля 2007 года № 1107-ЗРК</w:t>
      </w:r>
      <w:r w:rsidRPr="000B1E73">
        <w:rPr>
          <w:color w:val="222222"/>
        </w:rPr>
        <w:t xml:space="preserve"> «О муниципальной службе в Российской Федерации», другими федеральными законами и настоящим Положением;</w:t>
      </w:r>
    </w:p>
    <w:p w:rsidR="00652D86" w:rsidRPr="000B1E73" w:rsidRDefault="00652D86" w:rsidP="00652D86">
      <w:pPr>
        <w:shd w:val="clear" w:color="auto" w:fill="FFFFFF"/>
        <w:ind w:firstLine="540"/>
        <w:jc w:val="both"/>
        <w:rPr>
          <w:color w:val="222222"/>
        </w:rPr>
      </w:pPr>
      <w:r w:rsidRPr="000B1E73">
        <w:rPr>
          <w:color w:val="222222"/>
        </w:rPr>
        <w:t>13) консультирование муниципальных служащих по правовым и иным вопросам муниципальной службы;</w:t>
      </w:r>
    </w:p>
    <w:p w:rsidR="00652D86" w:rsidRPr="000B1E73" w:rsidRDefault="00652D86" w:rsidP="00652D86">
      <w:pPr>
        <w:shd w:val="clear" w:color="auto" w:fill="FFFFFF"/>
        <w:ind w:firstLine="540"/>
        <w:jc w:val="both"/>
        <w:rPr>
          <w:color w:val="222222"/>
        </w:rPr>
      </w:pPr>
      <w:r w:rsidRPr="000B1E73">
        <w:rPr>
          <w:color w:val="222222"/>
        </w:rPr>
        <w:t>14)  решение иных вопросов кадровой работы</w:t>
      </w:r>
      <w:bookmarkStart w:id="5" w:name="sub_11526"/>
      <w:r w:rsidRPr="000B1E73">
        <w:rPr>
          <w:color w:val="222222"/>
        </w:rPr>
        <w:t>.</w:t>
      </w:r>
    </w:p>
    <w:p w:rsidR="00652D86" w:rsidRPr="000B1E73" w:rsidRDefault="00652D86" w:rsidP="00652D86">
      <w:pPr>
        <w:shd w:val="clear" w:color="auto" w:fill="FFFFFF"/>
        <w:ind w:firstLine="540"/>
        <w:jc w:val="both"/>
        <w:rPr>
          <w:b/>
        </w:rPr>
      </w:pPr>
    </w:p>
    <w:bookmarkEnd w:id="5"/>
    <w:p w:rsidR="00652D86" w:rsidRPr="000B1E73" w:rsidRDefault="00652D86" w:rsidP="00652D86">
      <w:pPr>
        <w:shd w:val="clear" w:color="auto" w:fill="FFFFFF"/>
        <w:jc w:val="center"/>
        <w:rPr>
          <w:b/>
          <w:bCs/>
          <w:color w:val="222222"/>
        </w:rPr>
      </w:pPr>
      <w:r w:rsidRPr="000B1E73">
        <w:rPr>
          <w:b/>
          <w:bCs/>
          <w:color w:val="222222"/>
        </w:rPr>
        <w:t xml:space="preserve">6. Условия поступления на муниципальную службу </w:t>
      </w:r>
    </w:p>
    <w:p w:rsidR="00652D86" w:rsidRPr="000B1E73" w:rsidRDefault="00652D86" w:rsidP="00652D86">
      <w:pPr>
        <w:shd w:val="clear" w:color="auto" w:fill="FFFFFF"/>
        <w:rPr>
          <w:color w:val="222222"/>
        </w:rPr>
      </w:pPr>
    </w:p>
    <w:p w:rsidR="00652D86" w:rsidRPr="000B1E73" w:rsidRDefault="00652D86" w:rsidP="00652D86">
      <w:pPr>
        <w:shd w:val="clear" w:color="auto" w:fill="FFFFFF"/>
        <w:ind w:firstLine="540"/>
        <w:jc w:val="both"/>
      </w:pPr>
      <w:r w:rsidRPr="000B1E73">
        <w:t xml:space="preserve">6.1. </w:t>
      </w:r>
      <w:proofErr w:type="gramStart"/>
      <w:r w:rsidRPr="000B1E73">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w:t>
      </w:r>
      <w:r w:rsidRPr="000B1E73">
        <w:rPr>
          <w:color w:val="222222"/>
        </w:rPr>
        <w:t xml:space="preserve"> </w:t>
      </w:r>
      <w:r w:rsidRPr="000B1E73">
        <w:t>для замещения должностей муниципальной службы и при отсутствии обстоятельств перечисленных в п. 6.2. настоящего Положения.</w:t>
      </w:r>
      <w:proofErr w:type="gramEnd"/>
    </w:p>
    <w:p w:rsidR="00652D86" w:rsidRPr="000B1E73" w:rsidRDefault="00652D86" w:rsidP="00652D86">
      <w:pPr>
        <w:shd w:val="clear" w:color="auto" w:fill="FFFFFF"/>
        <w:ind w:firstLine="540"/>
        <w:jc w:val="both"/>
      </w:pPr>
      <w:r w:rsidRPr="000B1E73">
        <w:lastRenderedPageBreak/>
        <w:t xml:space="preserve">6.2. </w:t>
      </w:r>
      <w:r w:rsidRPr="000B1E73">
        <w:rPr>
          <w:color w:val="222222"/>
        </w:rPr>
        <w:t xml:space="preserve">Гражданин не может быть принят на муниципальную службу, и находиться на муниципальной службе </w:t>
      </w:r>
      <w:r w:rsidRPr="000B1E73">
        <w:t>при наличии следующих обстоятельств:</w:t>
      </w:r>
    </w:p>
    <w:p w:rsidR="00652D86" w:rsidRPr="000B1E73" w:rsidRDefault="00652D86" w:rsidP="00652D86">
      <w:pPr>
        <w:shd w:val="clear" w:color="auto" w:fill="FFFFFF"/>
        <w:ind w:firstLine="540"/>
        <w:jc w:val="both"/>
        <w:rPr>
          <w:color w:val="222222"/>
        </w:rPr>
      </w:pPr>
      <w:r w:rsidRPr="000B1E73">
        <w:rPr>
          <w:color w:val="222222"/>
        </w:rPr>
        <w:t>1) признания его недееспособным или ограниченно дееспособным решением суда, вступившим в законную силу;</w:t>
      </w:r>
    </w:p>
    <w:p w:rsidR="00652D86" w:rsidRPr="000B1E73" w:rsidRDefault="00652D86" w:rsidP="00652D86">
      <w:pPr>
        <w:shd w:val="clear" w:color="auto" w:fill="FFFFFF"/>
        <w:ind w:firstLine="540"/>
        <w:jc w:val="both"/>
        <w:rPr>
          <w:color w:val="222222"/>
        </w:rPr>
      </w:pPr>
      <w:r w:rsidRPr="000B1E73">
        <w:rPr>
          <w:color w:val="2222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52D86" w:rsidRPr="000B1E73" w:rsidRDefault="00652D86" w:rsidP="00652D86">
      <w:pPr>
        <w:shd w:val="clear" w:color="auto" w:fill="FFFFFF"/>
        <w:ind w:firstLine="540"/>
        <w:jc w:val="both"/>
        <w:rPr>
          <w:color w:val="222222"/>
        </w:rPr>
      </w:pPr>
      <w:proofErr w:type="gramStart"/>
      <w:r w:rsidRPr="000B1E73">
        <w:rPr>
          <w:color w:val="2222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52D86" w:rsidRPr="000B1E73" w:rsidRDefault="00652D86" w:rsidP="00652D86">
      <w:pPr>
        <w:shd w:val="clear" w:color="auto" w:fill="FFFFFF"/>
        <w:ind w:firstLine="540"/>
        <w:jc w:val="both"/>
        <w:rPr>
          <w:b/>
          <w:color w:val="222222"/>
          <w:u w:val="single"/>
        </w:rPr>
      </w:pPr>
      <w:r w:rsidRPr="000B1E73">
        <w:rPr>
          <w:color w:val="222222"/>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652D86" w:rsidRPr="000B1E73" w:rsidRDefault="00652D86" w:rsidP="00652D86">
      <w:pPr>
        <w:shd w:val="clear" w:color="auto" w:fill="FFFFFF"/>
        <w:ind w:firstLine="540"/>
        <w:jc w:val="both"/>
        <w:rPr>
          <w:color w:val="222222"/>
        </w:rPr>
      </w:pPr>
      <w:r w:rsidRPr="000B1E73">
        <w:rPr>
          <w:color w:val="222222"/>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52D86" w:rsidRPr="000B1E73" w:rsidRDefault="00652D86" w:rsidP="00652D86">
      <w:pPr>
        <w:shd w:val="clear" w:color="auto" w:fill="FFFFFF"/>
        <w:ind w:firstLine="540"/>
        <w:jc w:val="both"/>
        <w:rPr>
          <w:color w:val="222222"/>
        </w:rPr>
      </w:pPr>
      <w:proofErr w:type="gramStart"/>
      <w:r w:rsidRPr="000B1E73">
        <w:rPr>
          <w:color w:val="222222"/>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B1E73">
        <w:rPr>
          <w:color w:val="222222"/>
        </w:rPr>
        <w:t xml:space="preserve"> </w:t>
      </w:r>
      <w:proofErr w:type="gramStart"/>
      <w:r w:rsidRPr="000B1E73">
        <w:rPr>
          <w:color w:val="222222"/>
        </w:rPr>
        <w:t>соответствии</w:t>
      </w:r>
      <w:proofErr w:type="gramEnd"/>
      <w:r w:rsidRPr="000B1E73">
        <w:rPr>
          <w:color w:val="2222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52D86" w:rsidRPr="000B1E73" w:rsidRDefault="00652D86" w:rsidP="00652D86">
      <w:pPr>
        <w:shd w:val="clear" w:color="auto" w:fill="FFFFFF"/>
        <w:ind w:firstLine="540"/>
        <w:jc w:val="both"/>
        <w:rPr>
          <w:color w:val="222222"/>
        </w:rPr>
      </w:pPr>
      <w:r w:rsidRPr="000B1E73">
        <w:rPr>
          <w:color w:val="2222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52D86" w:rsidRPr="000B1E73" w:rsidRDefault="00652D86" w:rsidP="00652D86">
      <w:pPr>
        <w:shd w:val="clear" w:color="auto" w:fill="FFFFFF"/>
        <w:ind w:firstLine="540"/>
        <w:jc w:val="both"/>
        <w:rPr>
          <w:color w:val="222222"/>
        </w:rPr>
      </w:pPr>
      <w:r w:rsidRPr="000B1E73">
        <w:rPr>
          <w:color w:val="222222"/>
        </w:rPr>
        <w:t>8) представления подложных документов или заведомо ложных сведений при поступлении на муниципальную службу;</w:t>
      </w:r>
    </w:p>
    <w:p w:rsidR="00652D86" w:rsidRPr="000B1E73" w:rsidRDefault="00652D86" w:rsidP="00652D86">
      <w:pPr>
        <w:shd w:val="clear" w:color="auto" w:fill="FFFFFF"/>
        <w:ind w:firstLine="540"/>
        <w:jc w:val="both"/>
        <w:rPr>
          <w:color w:val="222222"/>
        </w:rPr>
      </w:pPr>
      <w:r w:rsidRPr="000B1E73">
        <w:rPr>
          <w:color w:val="222222"/>
        </w:rPr>
        <w:t>9) непредставления сведений или представления заведомо ложных сведений о доходах, об имуществе и обязательствах имущественного характера.</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t>7. Документальное оформление поступления на муниципальную службу</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7.1. При поступлении на муниципальную службу гражданин представляет:</w:t>
      </w:r>
    </w:p>
    <w:p w:rsidR="00652D86" w:rsidRPr="000B1E73" w:rsidRDefault="00652D86" w:rsidP="00652D86">
      <w:pPr>
        <w:ind w:firstLine="720"/>
        <w:jc w:val="both"/>
      </w:pPr>
      <w:bookmarkStart w:id="6" w:name="sub_1631"/>
      <w:r w:rsidRPr="000B1E73">
        <w:t>1) заявление с просьбой о поступлении на муниципальную службу и замещении должности муниципальной службы;</w:t>
      </w:r>
      <w:bookmarkEnd w:id="6"/>
    </w:p>
    <w:p w:rsidR="00652D86" w:rsidRPr="000B1E73" w:rsidRDefault="00652D86" w:rsidP="00652D86">
      <w:pPr>
        <w:ind w:firstLine="720"/>
        <w:jc w:val="both"/>
      </w:pPr>
      <w:bookmarkStart w:id="7" w:name="sub_1632"/>
      <w:r w:rsidRPr="000B1E73">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52D86" w:rsidRPr="000B1E73" w:rsidRDefault="00652D86" w:rsidP="00652D86">
      <w:pPr>
        <w:ind w:firstLine="720"/>
        <w:jc w:val="both"/>
      </w:pPr>
      <w:bookmarkStart w:id="8" w:name="sub_1633"/>
      <w:bookmarkEnd w:id="7"/>
      <w:r w:rsidRPr="000B1E73">
        <w:t>3) паспорт;</w:t>
      </w:r>
    </w:p>
    <w:p w:rsidR="00652D86" w:rsidRPr="000B1E73" w:rsidRDefault="00652D86" w:rsidP="00652D86">
      <w:pPr>
        <w:ind w:firstLine="720"/>
        <w:jc w:val="both"/>
      </w:pPr>
      <w:bookmarkStart w:id="9" w:name="sub_1634"/>
      <w:bookmarkEnd w:id="8"/>
      <w:r w:rsidRPr="000B1E73">
        <w:t>4) трудовую книжку, за исключением случаев, когда трудовой договор (контракт) заключается впервые;</w:t>
      </w:r>
    </w:p>
    <w:p w:rsidR="00652D86" w:rsidRPr="000B1E73" w:rsidRDefault="00652D86" w:rsidP="00652D86">
      <w:pPr>
        <w:ind w:firstLine="720"/>
        <w:jc w:val="both"/>
      </w:pPr>
      <w:bookmarkStart w:id="10" w:name="sub_1635"/>
      <w:bookmarkEnd w:id="9"/>
      <w:r w:rsidRPr="000B1E73">
        <w:t>5) документ об образовании;</w:t>
      </w:r>
    </w:p>
    <w:p w:rsidR="00652D86" w:rsidRPr="000B1E73" w:rsidRDefault="00652D86" w:rsidP="00652D86">
      <w:pPr>
        <w:ind w:firstLine="720"/>
        <w:jc w:val="both"/>
      </w:pPr>
      <w:bookmarkStart w:id="11" w:name="sub_1636"/>
      <w:bookmarkEnd w:id="10"/>
      <w:r w:rsidRPr="000B1E73">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52D86" w:rsidRPr="000B1E73" w:rsidRDefault="00652D86" w:rsidP="00652D86">
      <w:pPr>
        <w:ind w:firstLine="720"/>
        <w:jc w:val="both"/>
      </w:pPr>
      <w:bookmarkStart w:id="12" w:name="sub_1637"/>
      <w:bookmarkEnd w:id="11"/>
      <w:r w:rsidRPr="000B1E73">
        <w:t>7) свидетельство о постановке физического лица на учет в налоговом органе по месту жительства на территории Российской Федерации;</w:t>
      </w:r>
    </w:p>
    <w:p w:rsidR="00652D86" w:rsidRPr="000B1E73" w:rsidRDefault="00652D86" w:rsidP="00652D86">
      <w:pPr>
        <w:ind w:firstLine="720"/>
        <w:jc w:val="both"/>
      </w:pPr>
      <w:bookmarkStart w:id="13" w:name="sub_1638"/>
      <w:bookmarkEnd w:id="12"/>
      <w:r w:rsidRPr="000B1E73">
        <w:t>8) документы воинского учета - для военнообязанных и лиц, подлежащих призыву на военную службу;</w:t>
      </w:r>
    </w:p>
    <w:p w:rsidR="00652D86" w:rsidRPr="000B1E73" w:rsidRDefault="00652D86" w:rsidP="00652D86">
      <w:pPr>
        <w:ind w:firstLine="720"/>
        <w:jc w:val="both"/>
      </w:pPr>
      <w:bookmarkStart w:id="14" w:name="sub_1639"/>
      <w:bookmarkEnd w:id="13"/>
      <w:r w:rsidRPr="000B1E73">
        <w:t>9) заключение медицинского учреждения об отсутствии заболевания, препятствующего поступлению на муниципальную службу;</w:t>
      </w:r>
    </w:p>
    <w:p w:rsidR="00652D86" w:rsidRPr="000B1E73" w:rsidRDefault="00652D86" w:rsidP="00652D86">
      <w:pPr>
        <w:ind w:firstLine="720"/>
        <w:jc w:val="both"/>
      </w:pPr>
      <w:bookmarkStart w:id="15" w:name="sub_16310"/>
      <w:bookmarkEnd w:id="14"/>
      <w:r w:rsidRPr="000B1E73">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52D86" w:rsidRPr="000B1E73" w:rsidRDefault="00652D86" w:rsidP="00652D86">
      <w:pPr>
        <w:ind w:firstLine="720"/>
        <w:jc w:val="both"/>
      </w:pPr>
      <w:bookmarkStart w:id="16" w:name="sub_16311"/>
      <w:bookmarkEnd w:id="15"/>
      <w:r w:rsidRPr="000B1E73">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Start w:id="17" w:name="sub_164"/>
      <w:bookmarkEnd w:id="16"/>
    </w:p>
    <w:p w:rsidR="00652D86" w:rsidRPr="000B1E73" w:rsidRDefault="00652D86" w:rsidP="00652D86">
      <w:pPr>
        <w:shd w:val="clear" w:color="auto" w:fill="FFFFFF"/>
        <w:ind w:firstLine="540"/>
        <w:jc w:val="both"/>
        <w:rPr>
          <w:color w:val="222222"/>
        </w:rPr>
      </w:pPr>
      <w:r w:rsidRPr="000B1E73">
        <w:rPr>
          <w:color w:val="222222"/>
        </w:rPr>
        <w:t>7.2.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bookmarkStart w:id="18" w:name="sub_167"/>
      <w:bookmarkEnd w:id="17"/>
      <w:r w:rsidRPr="000B1E73">
        <w:t xml:space="preserve"> </w:t>
      </w:r>
    </w:p>
    <w:p w:rsidR="00652D86" w:rsidRPr="000B1E73" w:rsidRDefault="00652D86" w:rsidP="00652D86">
      <w:pPr>
        <w:ind w:firstLine="540"/>
        <w:jc w:val="both"/>
      </w:pPr>
      <w:bookmarkStart w:id="19" w:name="sub_168"/>
      <w:bookmarkEnd w:id="18"/>
      <w:r w:rsidRPr="000B1E73">
        <w:lastRenderedPageBreak/>
        <w:t>7.3. Поступление гражданина на муниципальную службу оформляется  приказом (распоряжением) представителя нанимателя (работодателя) о назначении на должность муниципальной службы.</w:t>
      </w:r>
    </w:p>
    <w:bookmarkEnd w:id="19"/>
    <w:p w:rsidR="00652D86" w:rsidRPr="000B1E73" w:rsidRDefault="00652D86" w:rsidP="00652D86">
      <w:pPr>
        <w:ind w:firstLine="540"/>
        <w:jc w:val="both"/>
        <w:rPr>
          <w:color w:val="222222"/>
        </w:rPr>
      </w:pPr>
      <w:r w:rsidRPr="000B1E73">
        <w:rPr>
          <w:color w:val="222222"/>
        </w:rPr>
        <w:t xml:space="preserve">7.4. Сведения о муниципальных служащих заносятся в реестр муниципальных служащих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w:t>
      </w:r>
    </w:p>
    <w:p w:rsidR="00652D86" w:rsidRPr="000B1E73" w:rsidRDefault="00652D86" w:rsidP="00652D86">
      <w:pPr>
        <w:widowControl w:val="0"/>
        <w:suppressAutoHyphens/>
        <w:ind w:firstLine="540"/>
        <w:jc w:val="both"/>
      </w:pPr>
      <w:r w:rsidRPr="000B1E73">
        <w:rPr>
          <w:color w:val="222222"/>
        </w:rPr>
        <w:t xml:space="preserve">7.5. Порядок ведения реестра муниципальных служащих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xml:space="preserve"> утверждается муниципальным </w:t>
      </w:r>
      <w:r w:rsidRPr="000B1E73">
        <w:t>правовым актом.</w:t>
      </w:r>
    </w:p>
    <w:p w:rsidR="00652D86" w:rsidRPr="000B1E73" w:rsidRDefault="00652D86" w:rsidP="00652D86">
      <w:pPr>
        <w:ind w:firstLine="540"/>
        <w:jc w:val="both"/>
        <w:rPr>
          <w:b/>
          <w:color w:val="222222"/>
        </w:rPr>
      </w:pPr>
      <w:r w:rsidRPr="000B1E73">
        <w:rPr>
          <w:b/>
          <w:color w:val="222222"/>
        </w:rPr>
        <w:t xml:space="preserve"> </w:t>
      </w:r>
    </w:p>
    <w:p w:rsidR="00652D86" w:rsidRPr="000B1E73" w:rsidRDefault="00652D86" w:rsidP="00652D86">
      <w:pPr>
        <w:shd w:val="clear" w:color="auto" w:fill="FFFFFF"/>
        <w:jc w:val="center"/>
        <w:rPr>
          <w:b/>
          <w:bCs/>
          <w:color w:val="222222"/>
        </w:rPr>
      </w:pPr>
      <w:r w:rsidRPr="000B1E73">
        <w:rPr>
          <w:b/>
          <w:bCs/>
          <w:color w:val="222222"/>
        </w:rPr>
        <w:t>8. Представление сведений о доходах, об имуществе и обязательствах имущественного характера</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b/>
          <w:color w:val="222222"/>
        </w:rPr>
      </w:pPr>
      <w:r w:rsidRPr="000B1E73">
        <w:rPr>
          <w:color w:val="222222"/>
        </w:rPr>
        <w:t xml:space="preserve">8.1. </w:t>
      </w:r>
      <w:bookmarkStart w:id="20" w:name="sub_151"/>
      <w:proofErr w:type="gramStart"/>
      <w:r w:rsidRPr="000B1E73">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0B1E73">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Республики Карелия.</w:t>
      </w:r>
      <w:bookmarkEnd w:id="20"/>
    </w:p>
    <w:p w:rsidR="00652D86" w:rsidRPr="000B1E73" w:rsidRDefault="00652D86" w:rsidP="00652D86">
      <w:pPr>
        <w:shd w:val="clear" w:color="auto" w:fill="FFFFFF"/>
        <w:ind w:firstLine="540"/>
        <w:jc w:val="both"/>
        <w:rPr>
          <w:color w:val="222222"/>
        </w:rPr>
      </w:pPr>
      <w:r w:rsidRPr="000B1E73">
        <w:rPr>
          <w:color w:val="222222"/>
        </w:rPr>
        <w:t>8.2. Сведения о доходах,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 и иную охраняемую федеральными законами тайну.</w:t>
      </w:r>
    </w:p>
    <w:p w:rsidR="00652D86" w:rsidRPr="000B1E73" w:rsidRDefault="00652D86" w:rsidP="00652D86">
      <w:pPr>
        <w:shd w:val="clear" w:color="auto" w:fill="FFFFFF"/>
        <w:ind w:firstLine="540"/>
        <w:jc w:val="center"/>
        <w:rPr>
          <w:b/>
          <w:bCs/>
          <w:color w:val="222222"/>
        </w:rPr>
      </w:pPr>
      <w:r w:rsidRPr="000B1E73">
        <w:rPr>
          <w:b/>
          <w:bCs/>
          <w:color w:val="222222"/>
        </w:rPr>
        <w:t>9. Урегулирование конфликта интересов на муниципальной службе</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 xml:space="preserve">9.1. </w:t>
      </w:r>
      <w:proofErr w:type="gramStart"/>
      <w:r w:rsidRPr="000B1E73">
        <w:rPr>
          <w:color w:val="222222"/>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Карелия,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способное привести к причинению вреда этим законным интересам граждан, организаций, общества, Российской Федерации</w:t>
      </w:r>
      <w:proofErr w:type="gramEnd"/>
      <w:r w:rsidRPr="000B1E73">
        <w:rPr>
          <w:color w:val="222222"/>
        </w:rPr>
        <w:t xml:space="preserve">, Республики Карелия,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w:t>
      </w:r>
    </w:p>
    <w:p w:rsidR="00652D86" w:rsidRPr="000B1E73" w:rsidRDefault="00652D86" w:rsidP="00652D86">
      <w:pPr>
        <w:widowControl w:val="0"/>
        <w:suppressAutoHyphens/>
        <w:ind w:firstLine="540"/>
        <w:jc w:val="both"/>
        <w:rPr>
          <w:color w:val="222222"/>
        </w:rPr>
      </w:pPr>
      <w:r w:rsidRPr="000B1E73">
        <w:rPr>
          <w:color w:val="222222"/>
        </w:rPr>
        <w:t xml:space="preserve">9.2. Для предотвращения и урегулирования конфликта интересов в органах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предусмотренных п. 1.2. настоящего Положения в порядке, определяемом</w:t>
      </w:r>
      <w:r w:rsidRPr="000B1E73">
        <w:t xml:space="preserve"> муниципальным правовым актом,</w:t>
      </w:r>
      <w:r w:rsidRPr="000B1E73">
        <w:rPr>
          <w:b/>
        </w:rPr>
        <w:t xml:space="preserve"> </w:t>
      </w:r>
      <w:r w:rsidRPr="000B1E73">
        <w:rPr>
          <w:color w:val="222222"/>
        </w:rPr>
        <w:t>могут образовываться комиссии по урегулированию конфликта интересов.</w:t>
      </w:r>
    </w:p>
    <w:p w:rsidR="00652D86" w:rsidRPr="000B1E73" w:rsidRDefault="00652D86" w:rsidP="00652D86">
      <w:pPr>
        <w:shd w:val="clear" w:color="auto" w:fill="FFFFFF"/>
        <w:jc w:val="both"/>
        <w:rPr>
          <w:color w:val="222222"/>
        </w:rPr>
      </w:pPr>
    </w:p>
    <w:p w:rsidR="00652D86" w:rsidRPr="000B1E73" w:rsidRDefault="00652D86" w:rsidP="00652D86">
      <w:pPr>
        <w:shd w:val="clear" w:color="auto" w:fill="FFFFFF"/>
        <w:jc w:val="center"/>
        <w:rPr>
          <w:b/>
          <w:bCs/>
          <w:color w:val="222222"/>
        </w:rPr>
      </w:pPr>
      <w:r w:rsidRPr="000B1E73">
        <w:rPr>
          <w:b/>
          <w:bCs/>
          <w:color w:val="222222"/>
        </w:rPr>
        <w:t>10. Основные права муниципального служащего</w:t>
      </w:r>
    </w:p>
    <w:p w:rsidR="00652D86" w:rsidRPr="000B1E73" w:rsidRDefault="00652D86" w:rsidP="00652D86">
      <w:pPr>
        <w:shd w:val="clear" w:color="auto" w:fill="FFFFFF"/>
        <w:jc w:val="both"/>
        <w:rPr>
          <w:color w:val="222222"/>
        </w:rPr>
      </w:pPr>
    </w:p>
    <w:p w:rsidR="00652D86" w:rsidRPr="000B1E73" w:rsidRDefault="00652D86" w:rsidP="00652D86">
      <w:pPr>
        <w:shd w:val="clear" w:color="auto" w:fill="FFFFFF"/>
        <w:ind w:firstLine="540"/>
        <w:jc w:val="both"/>
        <w:rPr>
          <w:color w:val="222222"/>
        </w:rPr>
      </w:pPr>
      <w:r w:rsidRPr="000B1E73">
        <w:rPr>
          <w:color w:val="222222"/>
        </w:rPr>
        <w:t xml:space="preserve">10.1. Муниципальный служащий имеет право </w:t>
      </w:r>
      <w:proofErr w:type="gramStart"/>
      <w:r w:rsidRPr="000B1E73">
        <w:rPr>
          <w:color w:val="222222"/>
        </w:rPr>
        <w:t>на</w:t>
      </w:r>
      <w:proofErr w:type="gramEnd"/>
      <w:r w:rsidRPr="000B1E73">
        <w:rPr>
          <w:color w:val="222222"/>
        </w:rPr>
        <w:t>:</w:t>
      </w:r>
    </w:p>
    <w:p w:rsidR="00652D86" w:rsidRPr="000B1E73" w:rsidRDefault="00652D86" w:rsidP="00652D86">
      <w:pPr>
        <w:shd w:val="clear" w:color="auto" w:fill="FFFFFF"/>
        <w:ind w:firstLine="540"/>
        <w:jc w:val="both"/>
        <w:rPr>
          <w:color w:val="222222"/>
        </w:rPr>
      </w:pPr>
      <w:r w:rsidRPr="000B1E73">
        <w:rPr>
          <w:color w:val="2222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52D86" w:rsidRPr="000B1E73" w:rsidRDefault="00652D86" w:rsidP="00652D86">
      <w:pPr>
        <w:shd w:val="clear" w:color="auto" w:fill="FFFFFF"/>
        <w:ind w:firstLine="540"/>
        <w:jc w:val="both"/>
        <w:rPr>
          <w:color w:val="222222"/>
        </w:rPr>
      </w:pPr>
      <w:r w:rsidRPr="000B1E73">
        <w:rPr>
          <w:color w:val="222222"/>
        </w:rPr>
        <w:t>2) обеспечение организационно-технических условий, необходимых для исполнения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52D86" w:rsidRPr="000B1E73" w:rsidRDefault="00652D86" w:rsidP="00652D86">
      <w:pPr>
        <w:shd w:val="clear" w:color="auto" w:fill="FFFFFF"/>
        <w:ind w:firstLine="540"/>
        <w:jc w:val="both"/>
        <w:rPr>
          <w:color w:val="222222"/>
        </w:rPr>
      </w:pPr>
      <w:r w:rsidRPr="000B1E73">
        <w:rPr>
          <w:color w:val="2222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52D86" w:rsidRPr="000B1E73" w:rsidRDefault="00652D86" w:rsidP="00652D86">
      <w:pPr>
        <w:shd w:val="clear" w:color="auto" w:fill="FFFFFF"/>
        <w:ind w:firstLine="540"/>
        <w:jc w:val="both"/>
        <w:rPr>
          <w:color w:val="222222"/>
        </w:rPr>
      </w:pPr>
      <w:r w:rsidRPr="000B1E73">
        <w:rPr>
          <w:color w:val="2222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52D86" w:rsidRPr="000B1E73" w:rsidRDefault="00652D86" w:rsidP="00652D86">
      <w:pPr>
        <w:shd w:val="clear" w:color="auto" w:fill="FFFFFF"/>
        <w:ind w:firstLine="540"/>
        <w:jc w:val="both"/>
        <w:rPr>
          <w:color w:val="222222"/>
        </w:rPr>
      </w:pPr>
      <w:r w:rsidRPr="000B1E73">
        <w:rPr>
          <w:color w:val="222222"/>
        </w:rPr>
        <w:t>6) участие по своей инициативе в конкурсе на замещение вакантной должности муниципальной службы;</w:t>
      </w:r>
    </w:p>
    <w:p w:rsidR="00652D86" w:rsidRPr="000B1E73" w:rsidRDefault="00652D86" w:rsidP="00652D86">
      <w:pPr>
        <w:shd w:val="clear" w:color="auto" w:fill="FFFFFF"/>
        <w:ind w:firstLine="540"/>
        <w:jc w:val="both"/>
        <w:rPr>
          <w:color w:val="222222"/>
        </w:rPr>
      </w:pPr>
      <w:r w:rsidRPr="000B1E73">
        <w:rPr>
          <w:color w:val="222222"/>
        </w:rPr>
        <w:t>7) повышение квалификации в соответствии с муниципальным правовым актом за счет средств местного бюджета;</w:t>
      </w:r>
    </w:p>
    <w:p w:rsidR="00652D86" w:rsidRPr="000B1E73" w:rsidRDefault="00652D86" w:rsidP="00652D86">
      <w:pPr>
        <w:shd w:val="clear" w:color="auto" w:fill="FFFFFF"/>
        <w:ind w:firstLine="540"/>
        <w:jc w:val="both"/>
        <w:rPr>
          <w:color w:val="222222"/>
        </w:rPr>
      </w:pPr>
      <w:r w:rsidRPr="000B1E73">
        <w:rPr>
          <w:color w:val="222222"/>
        </w:rPr>
        <w:t>8) защиту своих персональных данных;</w:t>
      </w:r>
    </w:p>
    <w:p w:rsidR="00652D86" w:rsidRPr="000B1E73" w:rsidRDefault="00652D86" w:rsidP="00652D86">
      <w:pPr>
        <w:shd w:val="clear" w:color="auto" w:fill="FFFFFF"/>
        <w:ind w:firstLine="540"/>
        <w:jc w:val="both"/>
        <w:rPr>
          <w:color w:val="222222"/>
        </w:rPr>
      </w:pPr>
      <w:r w:rsidRPr="000B1E73">
        <w:rPr>
          <w:color w:val="2222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52D86" w:rsidRPr="000B1E73" w:rsidRDefault="00652D86" w:rsidP="00652D86">
      <w:pPr>
        <w:shd w:val="clear" w:color="auto" w:fill="FFFFFF"/>
        <w:ind w:firstLine="540"/>
        <w:jc w:val="both"/>
        <w:rPr>
          <w:color w:val="222222"/>
        </w:rPr>
      </w:pPr>
      <w:r w:rsidRPr="000B1E73">
        <w:rPr>
          <w:color w:val="2222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52D86" w:rsidRPr="000B1E73" w:rsidRDefault="00652D86" w:rsidP="00652D86">
      <w:pPr>
        <w:shd w:val="clear" w:color="auto" w:fill="FFFFFF"/>
        <w:ind w:firstLine="540"/>
        <w:jc w:val="both"/>
        <w:rPr>
          <w:color w:val="222222"/>
        </w:rPr>
      </w:pPr>
      <w:r w:rsidRPr="000B1E73">
        <w:rPr>
          <w:color w:val="222222"/>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52D86" w:rsidRPr="000B1E73" w:rsidRDefault="00652D86" w:rsidP="00652D86">
      <w:pPr>
        <w:shd w:val="clear" w:color="auto" w:fill="FFFFFF"/>
        <w:ind w:firstLine="540"/>
        <w:jc w:val="both"/>
        <w:rPr>
          <w:color w:val="222222"/>
        </w:rPr>
      </w:pPr>
      <w:r w:rsidRPr="000B1E73">
        <w:rPr>
          <w:color w:val="222222"/>
        </w:rPr>
        <w:t>12) пенсионное обеспечение в соответствии с законодательством Российской Федерации.</w:t>
      </w:r>
    </w:p>
    <w:p w:rsidR="00652D86" w:rsidRPr="000B1E73" w:rsidRDefault="00652D86" w:rsidP="00652D86">
      <w:pPr>
        <w:shd w:val="clear" w:color="auto" w:fill="FFFFFF"/>
        <w:ind w:firstLine="540"/>
        <w:jc w:val="both"/>
        <w:rPr>
          <w:color w:val="222222"/>
        </w:rPr>
      </w:pPr>
      <w:r w:rsidRPr="000B1E73">
        <w:rPr>
          <w:color w:val="222222"/>
        </w:rPr>
        <w:t>13) муниципальному служащему могут быть предоставлены иные права в соответствии с федеральными законами.</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t>11. Основные обязанности муниципального служащего</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ind w:firstLine="540"/>
        <w:jc w:val="both"/>
        <w:rPr>
          <w:color w:val="222222"/>
        </w:rPr>
      </w:pPr>
      <w:r w:rsidRPr="000B1E73">
        <w:rPr>
          <w:color w:val="222222"/>
        </w:rPr>
        <w:t>11.1. Муниципальный служащий обязан:</w:t>
      </w:r>
    </w:p>
    <w:p w:rsidR="00652D86" w:rsidRPr="000B1E73" w:rsidRDefault="00652D86" w:rsidP="00652D86">
      <w:pPr>
        <w:shd w:val="clear" w:color="auto" w:fill="FFFFFF"/>
        <w:ind w:firstLine="540"/>
        <w:jc w:val="both"/>
        <w:rPr>
          <w:color w:val="222222"/>
        </w:rPr>
      </w:pPr>
      <w:r w:rsidRPr="000B1E73">
        <w:rPr>
          <w:color w:val="222222"/>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Карелия, Устав </w:t>
      </w:r>
      <w:proofErr w:type="spellStart"/>
      <w:r w:rsidRPr="000B1E73">
        <w:rPr>
          <w:color w:val="222222"/>
        </w:rPr>
        <w:t>Суккозерского</w:t>
      </w:r>
      <w:proofErr w:type="spellEnd"/>
      <w:r w:rsidRPr="000B1E73">
        <w:rPr>
          <w:color w:val="222222"/>
        </w:rPr>
        <w:t xml:space="preserve"> сельского поселения и иные муниципальные правовые акты и обеспечивать их исполнение;</w:t>
      </w:r>
    </w:p>
    <w:p w:rsidR="00652D86" w:rsidRPr="000B1E73" w:rsidRDefault="00652D86" w:rsidP="00652D86">
      <w:pPr>
        <w:shd w:val="clear" w:color="auto" w:fill="FFFFFF"/>
        <w:ind w:firstLine="540"/>
        <w:jc w:val="both"/>
        <w:rPr>
          <w:color w:val="222222"/>
        </w:rPr>
      </w:pPr>
      <w:r w:rsidRPr="000B1E73">
        <w:rPr>
          <w:color w:val="222222"/>
        </w:rPr>
        <w:t>2) исполнять должностные обязанности в соответствии с должностной инструкцией;</w:t>
      </w:r>
    </w:p>
    <w:p w:rsidR="00652D86" w:rsidRPr="000B1E73" w:rsidRDefault="00652D86" w:rsidP="00652D86">
      <w:pPr>
        <w:shd w:val="clear" w:color="auto" w:fill="FFFFFF"/>
        <w:ind w:firstLine="540"/>
        <w:jc w:val="both"/>
        <w:rPr>
          <w:color w:val="222222"/>
        </w:rPr>
      </w:pPr>
      <w:r w:rsidRPr="000B1E73">
        <w:rPr>
          <w:color w:val="222222"/>
        </w:rPr>
        <w:t>3) соблюдать при исполнении должностных обязанностей права и законные интересы граждан и организаций;</w:t>
      </w:r>
    </w:p>
    <w:p w:rsidR="00652D86" w:rsidRPr="000B1E73" w:rsidRDefault="00652D86" w:rsidP="00652D86">
      <w:pPr>
        <w:shd w:val="clear" w:color="auto" w:fill="FFFFFF"/>
        <w:ind w:firstLine="540"/>
        <w:jc w:val="both"/>
        <w:rPr>
          <w:color w:val="222222"/>
        </w:rPr>
      </w:pPr>
      <w:r w:rsidRPr="000B1E73">
        <w:rPr>
          <w:color w:val="222222"/>
        </w:rPr>
        <w:t>4) соблюдать установленные правила внутреннего трудового распорядка, должностную инструкцию, порядок работы со служебной информацией;</w:t>
      </w:r>
    </w:p>
    <w:p w:rsidR="00652D86" w:rsidRPr="000B1E73" w:rsidRDefault="00652D86" w:rsidP="00652D86">
      <w:pPr>
        <w:shd w:val="clear" w:color="auto" w:fill="FFFFFF"/>
        <w:ind w:firstLine="540"/>
        <w:jc w:val="both"/>
        <w:rPr>
          <w:color w:val="222222"/>
        </w:rPr>
      </w:pPr>
      <w:r w:rsidRPr="000B1E73">
        <w:rPr>
          <w:color w:val="222222"/>
        </w:rPr>
        <w:t>5) поддерживать уровень квалификации, необходимый для надлежащего исполнения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52D86" w:rsidRPr="000B1E73" w:rsidRDefault="00652D86" w:rsidP="00652D86">
      <w:pPr>
        <w:shd w:val="clear" w:color="auto" w:fill="FFFFFF"/>
        <w:ind w:firstLine="540"/>
        <w:jc w:val="both"/>
        <w:rPr>
          <w:color w:val="222222"/>
        </w:rPr>
      </w:pPr>
      <w:r w:rsidRPr="000B1E73">
        <w:rPr>
          <w:color w:val="222222"/>
        </w:rPr>
        <w:t>7) беречь государственное и муниципальное имущество, в том числе предоставленное ему для исполнения должностных обязанностей;</w:t>
      </w:r>
    </w:p>
    <w:p w:rsidR="00652D86" w:rsidRPr="000B1E73" w:rsidRDefault="00652D86" w:rsidP="00652D86">
      <w:pPr>
        <w:shd w:val="clear" w:color="auto" w:fill="FFFFFF"/>
        <w:ind w:firstLine="540"/>
        <w:jc w:val="both"/>
        <w:rPr>
          <w:color w:val="222222"/>
        </w:rPr>
      </w:pPr>
      <w:proofErr w:type="gramStart"/>
      <w:r w:rsidRPr="000B1E73">
        <w:rPr>
          <w:color w:val="222222"/>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652D86" w:rsidRPr="000B1E73" w:rsidRDefault="00652D86" w:rsidP="00652D86">
      <w:pPr>
        <w:shd w:val="clear" w:color="auto" w:fill="FFFFFF"/>
        <w:ind w:firstLine="540"/>
        <w:jc w:val="both"/>
        <w:rPr>
          <w:color w:val="222222"/>
        </w:rPr>
      </w:pPr>
      <w:r w:rsidRPr="000B1E73">
        <w:rPr>
          <w:color w:val="2222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52D86" w:rsidRPr="000B1E73" w:rsidRDefault="00652D86" w:rsidP="00652D86">
      <w:pPr>
        <w:shd w:val="clear" w:color="auto" w:fill="FFFFFF"/>
        <w:ind w:firstLine="540"/>
        <w:jc w:val="both"/>
        <w:rPr>
          <w:color w:val="222222"/>
        </w:rPr>
      </w:pPr>
      <w:r w:rsidRPr="000B1E73">
        <w:rPr>
          <w:color w:val="222222"/>
        </w:rPr>
        <w:t xml:space="preserve">10) соблюдать ограничения, выполнять обязательства, не нарушать запреты, которые установлены Федеральным законом от 02 марта </w:t>
      </w:r>
      <w:smartTag w:uri="urn:schemas-microsoft-com:office:smarttags" w:element="metricconverter">
        <w:smartTagPr>
          <w:attr w:name="ProductID" w:val="2007 г"/>
        </w:smartTagPr>
        <w:r w:rsidRPr="000B1E73">
          <w:rPr>
            <w:color w:val="222222"/>
          </w:rPr>
          <w:t>2007 г</w:t>
        </w:r>
      </w:smartTag>
      <w:r w:rsidRPr="000B1E73">
        <w:rPr>
          <w:color w:val="222222"/>
        </w:rPr>
        <w:t>. № 25-ФЗ «О муниципальной службе в Российской Федерации» и другими федеральными законами;</w:t>
      </w:r>
    </w:p>
    <w:p w:rsidR="00652D86" w:rsidRPr="000B1E73" w:rsidRDefault="00652D86" w:rsidP="00652D86">
      <w:pPr>
        <w:shd w:val="clear" w:color="auto" w:fill="FFFFFF"/>
        <w:ind w:firstLine="540"/>
        <w:jc w:val="both"/>
        <w:rPr>
          <w:color w:val="222222"/>
        </w:rPr>
      </w:pPr>
      <w:r w:rsidRPr="000B1E73">
        <w:rPr>
          <w:color w:val="222222"/>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52D86" w:rsidRPr="000B1E73" w:rsidRDefault="00652D86" w:rsidP="00652D86">
      <w:pPr>
        <w:shd w:val="clear" w:color="auto" w:fill="FFFFFF"/>
        <w:ind w:firstLine="540"/>
        <w:jc w:val="both"/>
        <w:rPr>
          <w:color w:val="222222"/>
        </w:rPr>
      </w:pPr>
      <w:r w:rsidRPr="000B1E73">
        <w:rPr>
          <w:color w:val="222222"/>
        </w:rPr>
        <w:t xml:space="preserve">12) выполнять иные обязанности, возложенные на него федеральным законодательством, законами Республики Карелия, Уставом и иными нормативными правовыми актами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t>12. Запреты, связанные с муниципальной службой</w:t>
      </w:r>
    </w:p>
    <w:p w:rsidR="00652D86" w:rsidRPr="000B1E73" w:rsidRDefault="00652D86" w:rsidP="00652D86">
      <w:pPr>
        <w:shd w:val="clear" w:color="auto" w:fill="FFFFFF"/>
        <w:jc w:val="center"/>
        <w:rPr>
          <w:color w:val="222222"/>
        </w:rPr>
      </w:pPr>
    </w:p>
    <w:p w:rsidR="00652D86" w:rsidRPr="000B1E73" w:rsidRDefault="00652D86" w:rsidP="00652D86">
      <w:pPr>
        <w:ind w:firstLine="540"/>
      </w:pPr>
      <w:r w:rsidRPr="000B1E73">
        <w:rPr>
          <w:color w:val="222222"/>
        </w:rPr>
        <w:t>12.1.</w:t>
      </w:r>
      <w:r w:rsidRPr="000B1E73">
        <w:t xml:space="preserve"> В связи с прохождением муниципальной службы муниципальному служащему запрещается:</w:t>
      </w:r>
    </w:p>
    <w:p w:rsidR="00652D86" w:rsidRPr="000B1E73" w:rsidRDefault="00652D86" w:rsidP="00652D86">
      <w:pPr>
        <w:shd w:val="clear" w:color="auto" w:fill="FFFFFF"/>
        <w:ind w:firstLine="540"/>
        <w:jc w:val="both"/>
        <w:rPr>
          <w:color w:val="222222"/>
        </w:rPr>
      </w:pPr>
      <w:r w:rsidRPr="000B1E73">
        <w:rPr>
          <w:color w:val="222222"/>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Карелия, ему не поручено участвовать в управлении этой организацией;</w:t>
      </w:r>
    </w:p>
    <w:p w:rsidR="00652D86" w:rsidRPr="000B1E73" w:rsidRDefault="00652D86" w:rsidP="00652D86">
      <w:pPr>
        <w:shd w:val="clear" w:color="auto" w:fill="FFFFFF"/>
        <w:ind w:firstLine="540"/>
        <w:jc w:val="both"/>
        <w:rPr>
          <w:color w:val="222222"/>
        </w:rPr>
      </w:pPr>
      <w:r w:rsidRPr="000B1E73">
        <w:rPr>
          <w:color w:val="222222"/>
        </w:rPr>
        <w:t>2) замещать должность муниципальной службы в случае:</w:t>
      </w:r>
    </w:p>
    <w:p w:rsidR="00652D86" w:rsidRPr="000B1E73" w:rsidRDefault="00652D86" w:rsidP="00652D86">
      <w:pPr>
        <w:shd w:val="clear" w:color="auto" w:fill="FFFFFF"/>
        <w:ind w:firstLine="540"/>
        <w:jc w:val="both"/>
        <w:rPr>
          <w:color w:val="222222"/>
        </w:rPr>
      </w:pPr>
      <w:r w:rsidRPr="000B1E73">
        <w:rPr>
          <w:color w:val="2222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52D86" w:rsidRPr="000B1E73" w:rsidRDefault="00652D86" w:rsidP="00652D86">
      <w:pPr>
        <w:shd w:val="clear" w:color="auto" w:fill="FFFFFF"/>
        <w:ind w:firstLine="540"/>
        <w:jc w:val="both"/>
        <w:rPr>
          <w:color w:val="222222"/>
        </w:rPr>
      </w:pPr>
      <w:r w:rsidRPr="000B1E73">
        <w:rPr>
          <w:color w:val="222222"/>
        </w:rPr>
        <w:t>б) избрания или назначения на муниципальную должность;</w:t>
      </w:r>
    </w:p>
    <w:p w:rsidR="00652D86" w:rsidRPr="000B1E73" w:rsidRDefault="00652D86" w:rsidP="00652D86">
      <w:pPr>
        <w:shd w:val="clear" w:color="auto" w:fill="FFFFFF"/>
        <w:ind w:firstLine="540"/>
        <w:jc w:val="both"/>
        <w:rPr>
          <w:color w:val="222222"/>
        </w:rPr>
      </w:pPr>
      <w:r w:rsidRPr="000B1E73">
        <w:rPr>
          <w:color w:val="222222"/>
        </w:rPr>
        <w:t>3) заниматься предпринимательской деятельностью;</w:t>
      </w:r>
    </w:p>
    <w:p w:rsidR="00652D86" w:rsidRPr="000B1E73" w:rsidRDefault="00652D86" w:rsidP="00652D86">
      <w:pPr>
        <w:shd w:val="clear" w:color="auto" w:fill="FFFFFF"/>
        <w:ind w:firstLine="540"/>
        <w:jc w:val="both"/>
        <w:rPr>
          <w:color w:val="222222"/>
        </w:rPr>
      </w:pPr>
      <w:r w:rsidRPr="000B1E73">
        <w:rPr>
          <w:color w:val="222222"/>
        </w:rPr>
        <w:t xml:space="preserve">4) быть поверенным или представителем по делам третьих лиц в органе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xml:space="preserve">, в которых он замещает должность </w:t>
      </w:r>
      <w:r w:rsidRPr="000B1E73">
        <w:rPr>
          <w:color w:val="222222"/>
        </w:rPr>
        <w:lastRenderedPageBreak/>
        <w:t>муниципальной службы либо которые непосредственно подчинены или подконтрольны ему, если иное не предусмотрено федеральными законами;</w:t>
      </w:r>
    </w:p>
    <w:p w:rsidR="00652D86" w:rsidRPr="000B1E73" w:rsidRDefault="00652D86" w:rsidP="00652D86">
      <w:pPr>
        <w:shd w:val="clear" w:color="auto" w:fill="FFFFFF"/>
        <w:ind w:firstLine="540"/>
        <w:jc w:val="both"/>
        <w:rPr>
          <w:color w:val="222222"/>
        </w:rPr>
      </w:pPr>
      <w:r w:rsidRPr="000B1E73">
        <w:rPr>
          <w:color w:val="222222"/>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в котором он замещает должность муниципальной службы, за исключением случаев, установленных Гражданским кодексом Российской Федерации;</w:t>
      </w:r>
    </w:p>
    <w:p w:rsidR="00652D86" w:rsidRPr="000B1E73" w:rsidRDefault="00652D86" w:rsidP="00652D86">
      <w:pPr>
        <w:shd w:val="clear" w:color="auto" w:fill="FFFFFF"/>
        <w:ind w:firstLine="540"/>
        <w:jc w:val="both"/>
        <w:rPr>
          <w:color w:val="222222"/>
        </w:rPr>
      </w:pPr>
      <w:proofErr w:type="gramStart"/>
      <w:r w:rsidRPr="000B1E73">
        <w:rPr>
          <w:color w:val="222222"/>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xml:space="preserve"> в котором он замещает должность муниципальной службы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52D86" w:rsidRPr="000B1E73" w:rsidRDefault="00652D86" w:rsidP="00652D86">
      <w:pPr>
        <w:shd w:val="clear" w:color="auto" w:fill="FFFFFF"/>
        <w:ind w:firstLine="540"/>
        <w:jc w:val="both"/>
        <w:rPr>
          <w:color w:val="222222"/>
        </w:rPr>
      </w:pPr>
      <w:r w:rsidRPr="000B1E73">
        <w:rPr>
          <w:color w:val="222222"/>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52D86" w:rsidRPr="000B1E73" w:rsidRDefault="00652D86" w:rsidP="00652D86">
      <w:pPr>
        <w:shd w:val="clear" w:color="auto" w:fill="FFFFFF"/>
        <w:ind w:firstLine="540"/>
        <w:jc w:val="both"/>
        <w:rPr>
          <w:color w:val="222222"/>
        </w:rPr>
      </w:pPr>
      <w:r w:rsidRPr="000B1E73">
        <w:rPr>
          <w:color w:val="222222"/>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Pr="000B1E73">
        <w:rPr>
          <w:bCs/>
        </w:rPr>
        <w:t>Воломского</w:t>
      </w:r>
      <w:proofErr w:type="spellEnd"/>
      <w:r w:rsidRPr="000B1E73">
        <w:rPr>
          <w:bCs/>
        </w:rPr>
        <w:t xml:space="preserve"> сельского поселения</w:t>
      </w:r>
      <w:r w:rsidRPr="000B1E73">
        <w:rPr>
          <w:color w:val="222222"/>
        </w:rPr>
        <w:t>, и их руководителей, если это не входит в его должностные обязанности;</w:t>
      </w:r>
    </w:p>
    <w:p w:rsidR="00652D86" w:rsidRPr="000B1E73" w:rsidRDefault="00652D86" w:rsidP="00652D86">
      <w:pPr>
        <w:shd w:val="clear" w:color="auto" w:fill="FFFFFF"/>
        <w:ind w:firstLine="540"/>
        <w:jc w:val="both"/>
        <w:rPr>
          <w:color w:val="222222"/>
        </w:rPr>
      </w:pPr>
      <w:r w:rsidRPr="000B1E73">
        <w:rPr>
          <w:color w:val="222222"/>
        </w:rPr>
        <w:t xml:space="preserve">10) принимать без письменного разрешения главы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xml:space="preserve"> награды, почетные и специальные звания (за исключением научных) иностранных государств, международных организаций;</w:t>
      </w:r>
    </w:p>
    <w:p w:rsidR="00652D86" w:rsidRPr="000B1E73" w:rsidRDefault="00652D86" w:rsidP="00652D86">
      <w:pPr>
        <w:shd w:val="clear" w:color="auto" w:fill="FFFFFF"/>
        <w:ind w:firstLine="540"/>
        <w:jc w:val="both"/>
        <w:rPr>
          <w:color w:val="222222"/>
        </w:rPr>
      </w:pPr>
      <w:r w:rsidRPr="000B1E73">
        <w:rPr>
          <w:color w:val="222222"/>
        </w:rPr>
        <w:t>11) использовать преимущества должностного положения для предвыборной агитации, а также для агитации по вопросам референдума;</w:t>
      </w:r>
    </w:p>
    <w:p w:rsidR="00652D86" w:rsidRPr="000B1E73" w:rsidRDefault="00652D86" w:rsidP="00652D86">
      <w:pPr>
        <w:shd w:val="clear" w:color="auto" w:fill="FFFFFF"/>
        <w:ind w:firstLine="540"/>
        <w:jc w:val="both"/>
        <w:rPr>
          <w:color w:val="222222"/>
        </w:rPr>
      </w:pPr>
      <w:r w:rsidRPr="000B1E73">
        <w:rPr>
          <w:color w:val="222222"/>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52D86" w:rsidRPr="000B1E73" w:rsidRDefault="00652D86" w:rsidP="00652D86">
      <w:pPr>
        <w:shd w:val="clear" w:color="auto" w:fill="FFFFFF"/>
        <w:ind w:firstLine="540"/>
        <w:jc w:val="both"/>
        <w:rPr>
          <w:color w:val="222222"/>
        </w:rPr>
      </w:pPr>
      <w:r w:rsidRPr="000B1E73">
        <w:rPr>
          <w:color w:val="222222"/>
        </w:rPr>
        <w:t xml:space="preserve">13) создавать в органах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52D86" w:rsidRPr="000B1E73" w:rsidRDefault="00652D86" w:rsidP="00652D86">
      <w:pPr>
        <w:shd w:val="clear" w:color="auto" w:fill="FFFFFF"/>
        <w:ind w:firstLine="540"/>
        <w:jc w:val="both"/>
        <w:rPr>
          <w:color w:val="222222"/>
        </w:rPr>
      </w:pPr>
      <w:r w:rsidRPr="000B1E73">
        <w:rPr>
          <w:color w:val="222222"/>
        </w:rPr>
        <w:t>14) прекращать исполнение должностных обязанностей в целях урегулирования трудового спора;</w:t>
      </w:r>
    </w:p>
    <w:p w:rsidR="00652D86" w:rsidRPr="000B1E73" w:rsidRDefault="00652D86" w:rsidP="00652D86">
      <w:pPr>
        <w:shd w:val="clear" w:color="auto" w:fill="FFFFFF"/>
        <w:ind w:firstLine="540"/>
        <w:jc w:val="both"/>
        <w:rPr>
          <w:color w:val="222222"/>
        </w:rPr>
      </w:pPr>
      <w:r w:rsidRPr="000B1E73">
        <w:rPr>
          <w:color w:val="222222"/>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2D86" w:rsidRPr="000B1E73" w:rsidRDefault="00652D86" w:rsidP="00652D86">
      <w:pPr>
        <w:shd w:val="clear" w:color="auto" w:fill="FFFFFF"/>
        <w:ind w:firstLine="540"/>
        <w:jc w:val="both"/>
        <w:rPr>
          <w:b/>
          <w:color w:val="222222"/>
        </w:rPr>
      </w:pPr>
      <w:r w:rsidRPr="000B1E73">
        <w:rPr>
          <w:color w:val="222222"/>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52D86" w:rsidRPr="000B1E73" w:rsidRDefault="00652D86" w:rsidP="00652D86">
      <w:pPr>
        <w:shd w:val="clear" w:color="auto" w:fill="FFFFFF"/>
        <w:ind w:firstLine="540"/>
        <w:jc w:val="both"/>
        <w:rPr>
          <w:color w:val="222222"/>
        </w:rPr>
      </w:pPr>
      <w:r w:rsidRPr="000B1E73">
        <w:t>17) совершать иные действия, запрет на которые установлен федеральными законами.</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t> 13. Поощрения муниципального служащего</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13.1.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а также в связи с юбилейной датой предусматриваются следующие поощрения:</w:t>
      </w:r>
    </w:p>
    <w:p w:rsidR="00652D86" w:rsidRPr="000B1E73" w:rsidRDefault="00652D86" w:rsidP="00652D86">
      <w:pPr>
        <w:shd w:val="clear" w:color="auto" w:fill="FFFFFF"/>
        <w:ind w:firstLine="540"/>
        <w:jc w:val="both"/>
        <w:rPr>
          <w:color w:val="222222"/>
        </w:rPr>
      </w:pPr>
      <w:r w:rsidRPr="000B1E73">
        <w:rPr>
          <w:color w:val="222222"/>
        </w:rPr>
        <w:t>- единовременная премия;</w:t>
      </w:r>
    </w:p>
    <w:p w:rsidR="00652D86" w:rsidRPr="000B1E73" w:rsidRDefault="00652D86" w:rsidP="00652D86">
      <w:pPr>
        <w:shd w:val="clear" w:color="auto" w:fill="FFFFFF"/>
        <w:ind w:firstLine="540"/>
        <w:jc w:val="both"/>
        <w:rPr>
          <w:color w:val="222222"/>
        </w:rPr>
      </w:pPr>
      <w:r w:rsidRPr="000B1E73">
        <w:rPr>
          <w:color w:val="222222"/>
        </w:rPr>
        <w:t>- объявление благодарности;</w:t>
      </w:r>
    </w:p>
    <w:p w:rsidR="00652D86" w:rsidRPr="000B1E73" w:rsidRDefault="00652D86" w:rsidP="00652D86">
      <w:pPr>
        <w:shd w:val="clear" w:color="auto" w:fill="FFFFFF"/>
        <w:ind w:firstLine="540"/>
        <w:jc w:val="both"/>
        <w:rPr>
          <w:color w:val="222222"/>
        </w:rPr>
      </w:pPr>
      <w:r w:rsidRPr="000B1E73">
        <w:rPr>
          <w:color w:val="222222"/>
        </w:rPr>
        <w:t>- другие виды поощрений, в соответствии с федеральными законами и законами   Республики Карелия.</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lastRenderedPageBreak/>
        <w:t>14. Дисциплинарная ответственность муниципального служащего</w:t>
      </w:r>
    </w:p>
    <w:p w:rsidR="00652D86" w:rsidRPr="000B1E73" w:rsidRDefault="00652D86" w:rsidP="00652D86">
      <w:pPr>
        <w:ind w:firstLine="720"/>
        <w:jc w:val="both"/>
      </w:pPr>
      <w:bookmarkStart w:id="21" w:name="sub_271"/>
    </w:p>
    <w:p w:rsidR="00652D86" w:rsidRPr="000B1E73" w:rsidRDefault="00652D86" w:rsidP="00652D86">
      <w:pPr>
        <w:ind w:firstLine="720"/>
        <w:jc w:val="both"/>
      </w:pPr>
      <w:r w:rsidRPr="000B1E73">
        <w:t>14.1.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21"/>
    <w:p w:rsidR="00652D86" w:rsidRPr="000B1E73" w:rsidRDefault="00652D86" w:rsidP="00652D86">
      <w:pPr>
        <w:ind w:firstLine="720"/>
        <w:jc w:val="both"/>
      </w:pPr>
      <w:r w:rsidRPr="000B1E73">
        <w:t>1) замечание;</w:t>
      </w:r>
    </w:p>
    <w:p w:rsidR="00652D86" w:rsidRPr="000B1E73" w:rsidRDefault="00652D86" w:rsidP="00652D86">
      <w:pPr>
        <w:ind w:firstLine="720"/>
        <w:jc w:val="both"/>
      </w:pPr>
      <w:r w:rsidRPr="000B1E73">
        <w:t>2) выговор;</w:t>
      </w:r>
    </w:p>
    <w:p w:rsidR="00652D86" w:rsidRPr="000B1E73" w:rsidRDefault="00652D86" w:rsidP="00652D86">
      <w:pPr>
        <w:ind w:firstLine="720"/>
        <w:jc w:val="both"/>
      </w:pPr>
      <w:r w:rsidRPr="000B1E73">
        <w:t>3) увольнение с муниципальной службы по соответствующим основаниям.</w:t>
      </w:r>
    </w:p>
    <w:p w:rsidR="00652D86" w:rsidRPr="000B1E73" w:rsidRDefault="00652D86" w:rsidP="00652D86">
      <w:pPr>
        <w:ind w:firstLine="720"/>
        <w:jc w:val="both"/>
      </w:pPr>
      <w:bookmarkStart w:id="22" w:name="sub_272"/>
      <w:r w:rsidRPr="000B1E73">
        <w:t>14.2.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или приказом (распоряжением) представителя нанимателя.</w:t>
      </w:r>
    </w:p>
    <w:bookmarkEnd w:id="22"/>
    <w:p w:rsidR="00652D86" w:rsidRPr="000B1E73" w:rsidRDefault="00652D86" w:rsidP="00652D86">
      <w:pPr>
        <w:shd w:val="clear" w:color="auto" w:fill="FFFFFF"/>
        <w:jc w:val="center"/>
        <w:rPr>
          <w:b/>
          <w:bCs/>
          <w:color w:val="222222"/>
        </w:rPr>
      </w:pPr>
    </w:p>
    <w:p w:rsidR="00652D86" w:rsidRPr="000B1E73" w:rsidRDefault="00652D86" w:rsidP="00652D86">
      <w:pPr>
        <w:shd w:val="clear" w:color="auto" w:fill="FFFFFF"/>
        <w:jc w:val="center"/>
        <w:rPr>
          <w:b/>
          <w:bCs/>
          <w:color w:val="222222"/>
        </w:rPr>
      </w:pPr>
      <w:r w:rsidRPr="000B1E73">
        <w:rPr>
          <w:b/>
          <w:bCs/>
          <w:color w:val="222222"/>
        </w:rPr>
        <w:t>15. Гарантии для муниципального служащего</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15.1. Муниципальному служащему  гарантируются:</w:t>
      </w:r>
    </w:p>
    <w:p w:rsidR="00652D86" w:rsidRPr="000B1E73" w:rsidRDefault="00652D86" w:rsidP="00652D86">
      <w:pPr>
        <w:shd w:val="clear" w:color="auto" w:fill="FFFFFF"/>
        <w:ind w:firstLine="540"/>
        <w:jc w:val="both"/>
        <w:rPr>
          <w:color w:val="222222"/>
        </w:rPr>
      </w:pPr>
      <w:r w:rsidRPr="000B1E73">
        <w:rPr>
          <w:color w:val="222222"/>
        </w:rPr>
        <w:t>1) условия работы, обеспечивающие исполнение им должностных обязанностей в соответствии с должностной инструкцией;</w:t>
      </w:r>
    </w:p>
    <w:p w:rsidR="00652D86" w:rsidRPr="000B1E73" w:rsidRDefault="00652D86" w:rsidP="00652D86">
      <w:pPr>
        <w:shd w:val="clear" w:color="auto" w:fill="FFFFFF"/>
        <w:ind w:firstLine="540"/>
        <w:jc w:val="both"/>
        <w:rPr>
          <w:color w:val="222222"/>
        </w:rPr>
      </w:pPr>
      <w:r w:rsidRPr="000B1E73">
        <w:rPr>
          <w:color w:val="222222"/>
        </w:rPr>
        <w:t>2) право на своевременное и в полном объеме получение денежного содержания;</w:t>
      </w:r>
    </w:p>
    <w:p w:rsidR="00652D86" w:rsidRPr="000B1E73" w:rsidRDefault="00652D86" w:rsidP="00652D86">
      <w:pPr>
        <w:shd w:val="clear" w:color="auto" w:fill="FFFFFF"/>
        <w:ind w:firstLine="540"/>
        <w:jc w:val="both"/>
        <w:rPr>
          <w:color w:val="222222"/>
        </w:rPr>
      </w:pPr>
      <w:r w:rsidRPr="000B1E73">
        <w:rPr>
          <w:color w:val="2222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52D86" w:rsidRPr="000B1E73" w:rsidRDefault="00652D86" w:rsidP="00652D86">
      <w:pPr>
        <w:shd w:val="clear" w:color="auto" w:fill="FFFFFF"/>
        <w:ind w:firstLine="540"/>
        <w:jc w:val="both"/>
        <w:rPr>
          <w:color w:val="222222"/>
        </w:rPr>
      </w:pPr>
      <w:r w:rsidRPr="000B1E73">
        <w:rPr>
          <w:color w:val="222222"/>
        </w:rPr>
        <w:t>4) медицинское обслуживание муниципального служащего и членов его семьи, в том числе после выхода муниципального служащего на пенсию;</w:t>
      </w:r>
    </w:p>
    <w:p w:rsidR="00652D86" w:rsidRPr="000B1E73" w:rsidRDefault="00652D86" w:rsidP="00652D86">
      <w:pPr>
        <w:shd w:val="clear" w:color="auto" w:fill="FFFFFF"/>
        <w:ind w:firstLine="540"/>
        <w:jc w:val="both"/>
        <w:rPr>
          <w:color w:val="222222"/>
        </w:rPr>
      </w:pPr>
      <w:r w:rsidRPr="000B1E73">
        <w:rPr>
          <w:color w:val="2222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52D86" w:rsidRPr="000B1E73" w:rsidRDefault="00652D86" w:rsidP="00652D86">
      <w:pPr>
        <w:shd w:val="clear" w:color="auto" w:fill="FFFFFF"/>
        <w:ind w:firstLine="540"/>
        <w:jc w:val="both"/>
        <w:rPr>
          <w:color w:val="222222"/>
        </w:rPr>
      </w:pPr>
      <w:r w:rsidRPr="000B1E73">
        <w:rPr>
          <w:color w:val="2222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0B1E73">
        <w:t xml:space="preserve">  </w:t>
      </w:r>
    </w:p>
    <w:p w:rsidR="00652D86" w:rsidRPr="000B1E73" w:rsidRDefault="00652D86" w:rsidP="00652D86">
      <w:pPr>
        <w:ind w:firstLine="540"/>
        <w:jc w:val="both"/>
        <w:rPr>
          <w:color w:val="222222"/>
        </w:rPr>
      </w:pPr>
      <w:r w:rsidRPr="000B1E73">
        <w:rPr>
          <w:color w:val="222222"/>
        </w:rPr>
        <w:t>15.2. Муниципальному служащему, компенсируются расходы на оплату стоимости проезда в пределах территории Российской Федерации к месту использования отпуска и обратно</w:t>
      </w:r>
      <w:r w:rsidRPr="000B1E73">
        <w:t xml:space="preserve"> один раз в два года</w:t>
      </w:r>
      <w:r w:rsidRPr="000B1E73">
        <w:rPr>
          <w:color w:val="222222"/>
        </w:rPr>
        <w:t>.</w:t>
      </w:r>
      <w:r w:rsidRPr="000B1E73">
        <w:rPr>
          <w:b/>
          <w:color w:val="222222"/>
        </w:rPr>
        <w:t xml:space="preserve"> </w:t>
      </w:r>
      <w:r w:rsidRPr="000B1E73">
        <w:t xml:space="preserve">Размер, условия и порядок компенсации расходов устанавливаются органами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t xml:space="preserve">, </w:t>
      </w:r>
      <w:r w:rsidRPr="000B1E73">
        <w:rPr>
          <w:color w:val="222222"/>
        </w:rPr>
        <w:t xml:space="preserve">предусмотренными  п. 1.2. настоящего Положения.   </w:t>
      </w:r>
    </w:p>
    <w:p w:rsidR="00652D86" w:rsidRPr="000B1E73" w:rsidRDefault="00652D86" w:rsidP="00652D86">
      <w:pPr>
        <w:ind w:firstLine="540"/>
        <w:jc w:val="both"/>
      </w:pPr>
      <w:r w:rsidRPr="000B1E73">
        <w:rPr>
          <w:color w:val="222222"/>
        </w:rPr>
        <w:t xml:space="preserve">15.3. Муниципальному служащему в </w:t>
      </w:r>
      <w:r w:rsidRPr="000B1E73">
        <w:t xml:space="preserve">случае направления в служебную командировку гарантируются сохранение места работы (должности) и среднего заработка, а также возмещение расходов, связанных со служебной командировкой:  </w:t>
      </w:r>
    </w:p>
    <w:p w:rsidR="00652D86" w:rsidRPr="000B1E73" w:rsidRDefault="00652D86" w:rsidP="00652D86">
      <w:pPr>
        <w:ind w:firstLine="720"/>
        <w:jc w:val="both"/>
      </w:pPr>
      <w:r w:rsidRPr="000B1E73">
        <w:t>расходы по проезду;</w:t>
      </w:r>
    </w:p>
    <w:p w:rsidR="00652D86" w:rsidRPr="000B1E73" w:rsidRDefault="00652D86" w:rsidP="00652D86">
      <w:pPr>
        <w:ind w:firstLine="720"/>
        <w:jc w:val="both"/>
      </w:pPr>
      <w:r w:rsidRPr="000B1E73">
        <w:t>расходы по найму жилого помещения;</w:t>
      </w:r>
    </w:p>
    <w:p w:rsidR="00652D86" w:rsidRPr="000B1E73" w:rsidRDefault="00652D86" w:rsidP="00652D86">
      <w:pPr>
        <w:ind w:firstLine="720"/>
        <w:jc w:val="both"/>
      </w:pPr>
      <w:r w:rsidRPr="000B1E73">
        <w:t>дополнительные расходы, связанные с проживанием вне места постоянного жительства (суточные);</w:t>
      </w:r>
    </w:p>
    <w:p w:rsidR="00652D86" w:rsidRPr="000B1E73" w:rsidRDefault="00652D86" w:rsidP="00652D86">
      <w:pPr>
        <w:ind w:firstLine="720"/>
        <w:jc w:val="both"/>
      </w:pPr>
      <w:r w:rsidRPr="000B1E73">
        <w:t xml:space="preserve">иные расходы, произведенные </w:t>
      </w:r>
      <w:r w:rsidRPr="000B1E73">
        <w:rPr>
          <w:color w:val="222222"/>
        </w:rPr>
        <w:t xml:space="preserve">муниципальным служащим </w:t>
      </w:r>
      <w:r w:rsidRPr="000B1E73">
        <w:t xml:space="preserve">с разрешения или </w:t>
      </w:r>
      <w:proofErr w:type="gramStart"/>
      <w:r w:rsidRPr="000B1E73">
        <w:t>ведома</w:t>
      </w:r>
      <w:proofErr w:type="gramEnd"/>
      <w:r w:rsidRPr="000B1E73">
        <w:t xml:space="preserve"> представителя нанимателя (работодателя).</w:t>
      </w:r>
    </w:p>
    <w:p w:rsidR="00652D86" w:rsidRPr="000B1E73" w:rsidRDefault="00652D86" w:rsidP="00652D86">
      <w:pPr>
        <w:ind w:firstLine="540"/>
        <w:jc w:val="both"/>
        <w:rPr>
          <w:color w:val="222222"/>
        </w:rPr>
      </w:pPr>
      <w:r w:rsidRPr="000B1E73">
        <w:t xml:space="preserve">Порядок и размеры возмещения расходов, связанных со служебными командировками, устанавливаются органами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t>,</w:t>
      </w:r>
      <w:r w:rsidRPr="000B1E73">
        <w:rPr>
          <w:color w:val="222222"/>
        </w:rPr>
        <w:t xml:space="preserve"> предусмотренными  п. 1.2. настоящего Положения.   </w:t>
      </w:r>
    </w:p>
    <w:p w:rsidR="00652D86" w:rsidRPr="000B1E73" w:rsidRDefault="00652D86" w:rsidP="00652D86">
      <w:pPr>
        <w:shd w:val="clear" w:color="auto" w:fill="FFFFFF"/>
        <w:ind w:firstLine="540"/>
        <w:jc w:val="both"/>
        <w:rPr>
          <w:color w:val="222222"/>
        </w:rPr>
      </w:pPr>
      <w:r w:rsidRPr="000B1E73">
        <w:rPr>
          <w:color w:val="222222"/>
        </w:rPr>
        <w:t xml:space="preserve">15.4. Дополнительные гарантии муниципальным служащим устанавливаются в соответствии с Уставом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w:t>
      </w:r>
    </w:p>
    <w:p w:rsidR="00652D86" w:rsidRPr="000B1E73" w:rsidRDefault="00652D86" w:rsidP="00652D86">
      <w:pPr>
        <w:shd w:val="clear" w:color="auto" w:fill="FFFFFF"/>
        <w:jc w:val="center"/>
        <w:rPr>
          <w:b/>
          <w:bCs/>
          <w:color w:val="222222"/>
        </w:rPr>
      </w:pPr>
    </w:p>
    <w:p w:rsidR="00652D86" w:rsidRPr="000B1E73" w:rsidRDefault="00652D86" w:rsidP="00652D86">
      <w:pPr>
        <w:shd w:val="clear" w:color="auto" w:fill="FFFFFF"/>
        <w:jc w:val="center"/>
        <w:rPr>
          <w:b/>
          <w:bCs/>
          <w:color w:val="222222"/>
        </w:rPr>
      </w:pPr>
      <w:r w:rsidRPr="00493D38">
        <w:rPr>
          <w:b/>
          <w:bCs/>
          <w:color w:val="222222"/>
        </w:rPr>
        <w:t>16</w:t>
      </w:r>
      <w:r w:rsidRPr="000B1E73">
        <w:rPr>
          <w:b/>
          <w:bCs/>
          <w:color w:val="222222"/>
        </w:rPr>
        <w:t>. Отпуск муниципального служащего</w:t>
      </w:r>
    </w:p>
    <w:p w:rsidR="00652D86" w:rsidRPr="000B1E73" w:rsidRDefault="00652D86" w:rsidP="00652D86">
      <w:pPr>
        <w:ind w:firstLine="720"/>
        <w:jc w:val="both"/>
      </w:pPr>
      <w:bookmarkStart w:id="23" w:name="sub_212"/>
      <w:r w:rsidRPr="000B1E73">
        <w:t xml:space="preserve"> </w:t>
      </w:r>
      <w:bookmarkEnd w:id="23"/>
    </w:p>
    <w:p w:rsidR="00652D86" w:rsidRPr="000B1E73" w:rsidRDefault="00652D86" w:rsidP="00652D86">
      <w:pPr>
        <w:shd w:val="clear" w:color="auto" w:fill="FFFFFF"/>
        <w:ind w:firstLine="540"/>
        <w:jc w:val="both"/>
        <w:rPr>
          <w:color w:val="222222"/>
        </w:rPr>
      </w:pPr>
      <w:r w:rsidRPr="000B1E73">
        <w:rPr>
          <w:color w:val="222222"/>
        </w:rPr>
        <w:t xml:space="preserve">16.1.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w:t>
      </w:r>
      <w:r w:rsidRPr="000B1E73">
        <w:rPr>
          <w:color w:val="222222"/>
        </w:rPr>
        <w:lastRenderedPageBreak/>
        <w:t>которого определяется в порядке, установленном трудовым законодательством для исчисления средней заработной платы.</w:t>
      </w:r>
    </w:p>
    <w:p w:rsidR="00652D86" w:rsidRPr="000B1E73" w:rsidRDefault="00652D86" w:rsidP="00652D86">
      <w:pPr>
        <w:shd w:val="clear" w:color="auto" w:fill="FFFFFF"/>
        <w:ind w:firstLine="540"/>
        <w:jc w:val="both"/>
        <w:rPr>
          <w:color w:val="222222"/>
        </w:rPr>
      </w:pPr>
      <w:r w:rsidRPr="000B1E73">
        <w:rPr>
          <w:color w:val="222222"/>
        </w:rPr>
        <w:t>16.2.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52D86" w:rsidRPr="000B1E73" w:rsidRDefault="00652D86" w:rsidP="00652D86">
      <w:pPr>
        <w:shd w:val="clear" w:color="auto" w:fill="FFFFFF"/>
        <w:ind w:firstLine="540"/>
        <w:jc w:val="both"/>
        <w:rPr>
          <w:color w:val="222222"/>
        </w:rPr>
      </w:pPr>
      <w:r w:rsidRPr="000B1E73">
        <w:rPr>
          <w:color w:val="222222"/>
        </w:rPr>
        <w:t>16.3. Муниципальному служащему предоставляется ежегодный основной оплачиваемый отпуск продолжительностью 30 календарных дней.</w:t>
      </w:r>
    </w:p>
    <w:p w:rsidR="00652D86" w:rsidRPr="000B1E73" w:rsidRDefault="00652D86" w:rsidP="00652D86">
      <w:pPr>
        <w:ind w:firstLine="540"/>
        <w:jc w:val="both"/>
      </w:pPr>
      <w:r w:rsidRPr="000B1E73">
        <w:rPr>
          <w:color w:val="222222"/>
        </w:rPr>
        <w:t>16.4. Муниципальному служащему предоставляется ежегодный</w:t>
      </w:r>
      <w:r w:rsidRPr="000B1E73">
        <w:t xml:space="preserve"> дополнительный оплачиваемый отпуск за работу в местностях, приравненных к районам Крайнего Севера, продолжительностью 16 календарных дней.</w:t>
      </w:r>
    </w:p>
    <w:p w:rsidR="00652D86" w:rsidRPr="000B1E73" w:rsidRDefault="00652D86" w:rsidP="00652D86">
      <w:pPr>
        <w:shd w:val="clear" w:color="auto" w:fill="FFFFFF"/>
        <w:ind w:firstLine="540"/>
        <w:jc w:val="both"/>
        <w:rPr>
          <w:color w:val="222222"/>
        </w:rPr>
      </w:pPr>
      <w:bookmarkStart w:id="24" w:name="sub_207"/>
      <w:r w:rsidRPr="000B1E73">
        <w:t xml:space="preserve"> </w:t>
      </w:r>
      <w:r w:rsidRPr="000B1E73">
        <w:rPr>
          <w:color w:val="222222"/>
        </w:rPr>
        <w:t>16.5. Муниципальному служащему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652D86" w:rsidRPr="000B1E73" w:rsidRDefault="00652D86" w:rsidP="00652D86">
      <w:pPr>
        <w:shd w:val="clear" w:color="auto" w:fill="FFFFFF"/>
        <w:ind w:firstLine="540"/>
        <w:jc w:val="both"/>
        <w:rPr>
          <w:color w:val="222222"/>
        </w:rPr>
      </w:pPr>
      <w:r w:rsidRPr="000B1E73">
        <w:rPr>
          <w:color w:val="222222"/>
        </w:rPr>
        <w:t>16.6.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652D86" w:rsidRPr="000B1E73" w:rsidRDefault="00652D86" w:rsidP="00652D86">
      <w:pPr>
        <w:shd w:val="clear" w:color="auto" w:fill="FFFFFF"/>
        <w:ind w:firstLine="540"/>
        <w:jc w:val="both"/>
        <w:rPr>
          <w:rFonts w:ascii="Georgia" w:hAnsi="Georgia"/>
          <w:color w:val="222222"/>
        </w:rPr>
      </w:pPr>
      <w:r w:rsidRPr="000B1E73">
        <w:rPr>
          <w:color w:val="222222"/>
        </w:rPr>
        <w:t>16.7. Отпуск за выслугу лет предоставляется в течение календарного года.</w:t>
      </w:r>
      <w:r w:rsidRPr="000B1E73">
        <w:rPr>
          <w:rFonts w:ascii="Georgia" w:hAnsi="Georgia"/>
          <w:color w:val="222222"/>
        </w:rPr>
        <w:t xml:space="preserve"> </w:t>
      </w:r>
    </w:p>
    <w:p w:rsidR="00652D86" w:rsidRPr="000B1E73" w:rsidRDefault="00652D86" w:rsidP="00652D86">
      <w:pPr>
        <w:shd w:val="clear" w:color="auto" w:fill="FFFFFF"/>
        <w:ind w:firstLine="540"/>
        <w:jc w:val="both"/>
        <w:rPr>
          <w:color w:val="222222"/>
        </w:rPr>
      </w:pPr>
      <w:r w:rsidRPr="000B1E73">
        <w:rPr>
          <w:color w:val="222222"/>
        </w:rPr>
        <w:t>16.8. 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652D86" w:rsidRPr="000B1E73" w:rsidRDefault="00652D86" w:rsidP="00652D86">
      <w:pPr>
        <w:shd w:val="clear" w:color="auto" w:fill="FFFFFF"/>
        <w:ind w:firstLine="540"/>
        <w:jc w:val="both"/>
        <w:rPr>
          <w:color w:val="222222"/>
        </w:rPr>
      </w:pPr>
      <w:r w:rsidRPr="000B1E73">
        <w:rPr>
          <w:color w:val="222222"/>
        </w:rPr>
        <w:t>16.9. 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652D86" w:rsidRPr="000B1E73" w:rsidRDefault="00652D86" w:rsidP="00652D86">
      <w:pPr>
        <w:shd w:val="clear" w:color="auto" w:fill="FFFFFF"/>
        <w:ind w:firstLine="540"/>
        <w:jc w:val="both"/>
        <w:rPr>
          <w:color w:val="222222"/>
        </w:rPr>
      </w:pPr>
      <w:r w:rsidRPr="000B1E73">
        <w:rPr>
          <w:color w:val="222222"/>
        </w:rPr>
        <w:t>16.10. 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bookmarkEnd w:id="24"/>
    </w:p>
    <w:p w:rsidR="00652D86" w:rsidRPr="000B1E73" w:rsidRDefault="00652D86" w:rsidP="00652D86">
      <w:pPr>
        <w:ind w:firstLine="540"/>
        <w:jc w:val="both"/>
      </w:pPr>
      <w:r w:rsidRPr="00493D38">
        <w:t>16.11</w:t>
      </w:r>
      <w:r w:rsidRPr="000B1E73">
        <w:t xml:space="preserve">. Муниципальным служащим, имеющим ненормированный рабочий день, предоставляется ежегодный дополнительный оплачиваемый отпуск продолжительностью от 3 до 14 календарных дней. Конкретная продолжительность данного отпуска устанавливается правилами внутреннего трудового распорядка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t xml:space="preserve">, </w:t>
      </w:r>
      <w:r w:rsidRPr="000B1E73">
        <w:rPr>
          <w:color w:val="222222"/>
        </w:rPr>
        <w:t xml:space="preserve">предусмотренных п. 1.2. настоящего Положения.   </w:t>
      </w:r>
    </w:p>
    <w:p w:rsidR="00652D86" w:rsidRPr="000B1E73" w:rsidRDefault="00652D86" w:rsidP="00652D86">
      <w:pPr>
        <w:shd w:val="clear" w:color="auto" w:fill="FFFFFF"/>
        <w:ind w:firstLine="540"/>
        <w:jc w:val="both"/>
      </w:pPr>
      <w:r w:rsidRPr="000B1E73">
        <w:t>16.12. Право на отпуск за ненормированный рабочий день возникает у муниципального служащего независимо от продолжительности службы в условиях ненормированного дня.</w:t>
      </w:r>
    </w:p>
    <w:p w:rsidR="00652D86" w:rsidRPr="000B1E73" w:rsidRDefault="00652D86" w:rsidP="00652D86">
      <w:pPr>
        <w:shd w:val="clear" w:color="auto" w:fill="FFFFFF"/>
        <w:ind w:firstLine="540"/>
        <w:jc w:val="both"/>
        <w:rPr>
          <w:b/>
          <w:color w:val="222222"/>
        </w:rPr>
      </w:pPr>
      <w:r w:rsidRPr="000B1E73">
        <w:rPr>
          <w:color w:val="222222"/>
        </w:rPr>
        <w:t xml:space="preserve">16.13. При исчислении общей продолжительности ежегодного оплачиваемого отпуска </w:t>
      </w:r>
      <w:r w:rsidRPr="000B1E73">
        <w:t>дополнительные оплачиваемые отпуска</w:t>
      </w:r>
      <w:r w:rsidRPr="000B1E73">
        <w:rPr>
          <w:color w:val="222222"/>
        </w:rPr>
        <w:t xml:space="preserve"> суммируется с ежегодным основным оплачиваемым отпуском. </w:t>
      </w:r>
    </w:p>
    <w:p w:rsidR="00652D86" w:rsidRPr="000B1E73" w:rsidRDefault="00652D86" w:rsidP="00652D86">
      <w:pPr>
        <w:jc w:val="both"/>
        <w:rPr>
          <w:color w:val="222222"/>
        </w:rPr>
      </w:pPr>
      <w:r w:rsidRPr="000B1E73">
        <w:rPr>
          <w:color w:val="222222"/>
        </w:rPr>
        <w:t xml:space="preserve">         16.14. </w:t>
      </w:r>
      <w:r w:rsidRPr="000B1E73">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52D86" w:rsidRPr="000B1E73" w:rsidRDefault="00652D86" w:rsidP="00652D86">
      <w:pPr>
        <w:jc w:val="both"/>
      </w:pPr>
      <w:r w:rsidRPr="000B1E73">
        <w:t xml:space="preserve">          16.15. Отзыв муниципального служащего из отпуска допускается только с его согласия.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w:t>
      </w:r>
    </w:p>
    <w:p w:rsidR="00652D86" w:rsidRPr="000B1E73" w:rsidRDefault="00652D86" w:rsidP="00652D86">
      <w:pPr>
        <w:ind w:firstLine="720"/>
        <w:jc w:val="both"/>
      </w:pPr>
      <w:bookmarkStart w:id="25" w:name="sub_216"/>
      <w:r w:rsidRPr="000B1E73">
        <w:t>16.16.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52D86" w:rsidRPr="000B1E73" w:rsidRDefault="00652D86" w:rsidP="00652D86">
      <w:pPr>
        <w:ind w:firstLine="720"/>
        <w:jc w:val="both"/>
      </w:pPr>
      <w:bookmarkStart w:id="26" w:name="sub_217"/>
      <w:bookmarkEnd w:id="25"/>
      <w:r w:rsidRPr="000B1E73">
        <w:t>16.17. Муниципальному служащему предоставляется отпуск без сохранения денежного содержания в случаях, предусмотренных федеральными законами.</w:t>
      </w:r>
      <w:bookmarkEnd w:id="26"/>
    </w:p>
    <w:p w:rsidR="00652D86" w:rsidRPr="000B1E73" w:rsidRDefault="00652D86" w:rsidP="00652D86">
      <w:pPr>
        <w:ind w:firstLine="720"/>
        <w:jc w:val="both"/>
      </w:pPr>
    </w:p>
    <w:p w:rsidR="00652D86" w:rsidRPr="000B1E73" w:rsidRDefault="00652D86" w:rsidP="00652D86">
      <w:pPr>
        <w:shd w:val="clear" w:color="auto" w:fill="FFFFFF"/>
        <w:jc w:val="center"/>
        <w:rPr>
          <w:b/>
          <w:bCs/>
          <w:color w:val="222222"/>
        </w:rPr>
      </w:pPr>
      <w:r w:rsidRPr="000B1E73">
        <w:rPr>
          <w:b/>
          <w:bCs/>
          <w:color w:val="222222"/>
        </w:rPr>
        <w:t xml:space="preserve">17. Аттестация муниципального служащего.  </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 xml:space="preserve">17.1. В целях определения </w:t>
      </w:r>
      <w:r w:rsidRPr="000B1E73">
        <w:t xml:space="preserve">соответствия муниципального служащего замещаемой должности муниципальной службы </w:t>
      </w:r>
      <w:r w:rsidRPr="000B1E73">
        <w:rPr>
          <w:color w:val="222222"/>
        </w:rPr>
        <w:t xml:space="preserve"> проводится аттестация муниципального служащего.</w:t>
      </w:r>
    </w:p>
    <w:p w:rsidR="00652D86" w:rsidRPr="000B1E73" w:rsidRDefault="00652D86" w:rsidP="00652D86">
      <w:pPr>
        <w:ind w:firstLine="540"/>
        <w:jc w:val="both"/>
      </w:pPr>
      <w:r w:rsidRPr="000B1E73">
        <w:rPr>
          <w:color w:val="222222"/>
        </w:rPr>
        <w:t xml:space="preserve">17.2. Порядок и условия проведения аттестации устанавливаются Положением о   </w:t>
      </w:r>
      <w:r w:rsidRPr="000B1E73">
        <w:t xml:space="preserve"> проведении аттестации муниципальных служащих, утверждаемым муниципальным правовым актом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t>,</w:t>
      </w:r>
      <w:r w:rsidRPr="000B1E73">
        <w:rPr>
          <w:color w:val="222222"/>
        </w:rPr>
        <w:t xml:space="preserve"> предусмотренных п. 1.2. настоящего Положения.   </w:t>
      </w:r>
    </w:p>
    <w:p w:rsidR="00652D86" w:rsidRPr="000B1E73" w:rsidRDefault="00652D86" w:rsidP="00652D86">
      <w:pPr>
        <w:shd w:val="clear" w:color="auto" w:fill="FFFFFF"/>
        <w:jc w:val="both"/>
        <w:rPr>
          <w:color w:val="222222"/>
        </w:rPr>
      </w:pPr>
    </w:p>
    <w:p w:rsidR="00652D86" w:rsidRPr="000B1E73" w:rsidRDefault="00652D86" w:rsidP="00652D86">
      <w:pPr>
        <w:shd w:val="clear" w:color="auto" w:fill="FFFFFF"/>
        <w:jc w:val="center"/>
        <w:rPr>
          <w:b/>
          <w:bCs/>
          <w:color w:val="222222"/>
        </w:rPr>
      </w:pPr>
      <w:r w:rsidRPr="000B1E73">
        <w:rPr>
          <w:b/>
          <w:bCs/>
          <w:color w:val="222222"/>
        </w:rPr>
        <w:t>18. Классные чины муниципальных служащих</w:t>
      </w:r>
    </w:p>
    <w:p w:rsidR="00652D86" w:rsidRPr="000B1E73" w:rsidRDefault="00652D86" w:rsidP="00652D86">
      <w:pPr>
        <w:shd w:val="clear" w:color="auto" w:fill="FFFFFF"/>
        <w:ind w:firstLine="540"/>
        <w:jc w:val="both"/>
        <w:rPr>
          <w:color w:val="222222"/>
        </w:rPr>
      </w:pPr>
    </w:p>
    <w:p w:rsidR="00652D86" w:rsidRPr="000B1E73" w:rsidRDefault="00652D86" w:rsidP="00652D86">
      <w:pPr>
        <w:ind w:firstLine="720"/>
        <w:jc w:val="both"/>
      </w:pPr>
      <w:bookmarkStart w:id="27" w:name="sub_10100"/>
      <w:r w:rsidRPr="000B1E73">
        <w:t>18.1.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52D86" w:rsidRPr="000B1E73" w:rsidRDefault="00652D86" w:rsidP="00652D86">
      <w:pPr>
        <w:ind w:firstLine="720"/>
        <w:jc w:val="both"/>
      </w:pPr>
      <w:bookmarkStart w:id="28" w:name="sub_2070"/>
      <w:bookmarkEnd w:id="27"/>
      <w:r w:rsidRPr="000B1E73">
        <w:lastRenderedPageBreak/>
        <w:t>18.2. Муниципальным служащим присваиваются следующие классные чины:</w:t>
      </w:r>
    </w:p>
    <w:bookmarkEnd w:id="28"/>
    <w:p w:rsidR="00652D86" w:rsidRPr="000B1E73" w:rsidRDefault="00652D86" w:rsidP="00652D86">
      <w:pPr>
        <w:ind w:firstLine="720"/>
        <w:jc w:val="both"/>
      </w:pPr>
      <w:r w:rsidRPr="000B1E73">
        <w:t xml:space="preserve">1) </w:t>
      </w:r>
      <w:proofErr w:type="gramStart"/>
      <w:r w:rsidRPr="000B1E73">
        <w:t>замещающим</w:t>
      </w:r>
      <w:proofErr w:type="gramEnd"/>
      <w:r w:rsidRPr="000B1E73">
        <w:t xml:space="preserve"> главные должности муниципальной службы - советник муниципальной службы 4, 5 и 6 класса;</w:t>
      </w:r>
    </w:p>
    <w:p w:rsidR="00652D86" w:rsidRPr="000B1E73" w:rsidRDefault="00652D86" w:rsidP="00652D86">
      <w:pPr>
        <w:ind w:firstLine="720"/>
        <w:jc w:val="both"/>
      </w:pPr>
      <w:r w:rsidRPr="000B1E73">
        <w:t xml:space="preserve">2) </w:t>
      </w:r>
      <w:proofErr w:type="gramStart"/>
      <w:r w:rsidRPr="000B1E73">
        <w:t>замещающим</w:t>
      </w:r>
      <w:proofErr w:type="gramEnd"/>
      <w:r w:rsidRPr="000B1E73">
        <w:t xml:space="preserve"> старшие должности муниципальной службы - референт муниципальной службы 4, 5 и 6 класса;</w:t>
      </w:r>
    </w:p>
    <w:p w:rsidR="00652D86" w:rsidRPr="000B1E73" w:rsidRDefault="00652D86" w:rsidP="00652D86">
      <w:pPr>
        <w:ind w:firstLine="720"/>
        <w:jc w:val="both"/>
      </w:pPr>
      <w:r w:rsidRPr="000B1E73">
        <w:t xml:space="preserve">3) </w:t>
      </w:r>
      <w:proofErr w:type="gramStart"/>
      <w:r w:rsidRPr="000B1E73">
        <w:t>замещающим</w:t>
      </w:r>
      <w:proofErr w:type="gramEnd"/>
      <w:r w:rsidRPr="000B1E73">
        <w:t xml:space="preserve"> младшие должности муниципальной службы - референт муниципальной службы 7, 8 и 9 класса.</w:t>
      </w:r>
    </w:p>
    <w:p w:rsidR="00652D86" w:rsidRPr="000B1E73" w:rsidRDefault="00652D86" w:rsidP="00652D86">
      <w:pPr>
        <w:ind w:firstLine="720"/>
        <w:jc w:val="both"/>
      </w:pPr>
      <w:r w:rsidRPr="000B1E73">
        <w:t>18.3.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652D86" w:rsidRPr="000B1E73" w:rsidRDefault="00652D86" w:rsidP="00652D86">
      <w:pPr>
        <w:ind w:firstLine="720"/>
        <w:jc w:val="both"/>
        <w:rPr>
          <w:color w:val="222222"/>
        </w:rPr>
      </w:pPr>
      <w:r w:rsidRPr="000B1E73">
        <w:t xml:space="preserve">18.4. Квалификационный экзамен проводится по решению представителя нанимателя (работодателя), принимаемому по собственной инициативе или по инициативе муниципального служащего. Порядок проведения квалификационного экзамена устанавливается муниципальным правовым актом, органов местного самоуправления </w:t>
      </w:r>
      <w:proofErr w:type="spellStart"/>
      <w:r w:rsidRPr="000B1E73">
        <w:rPr>
          <w:color w:val="222222"/>
        </w:rPr>
        <w:t>Суккозерского</w:t>
      </w:r>
      <w:proofErr w:type="spellEnd"/>
    </w:p>
    <w:p w:rsidR="00652D86" w:rsidRPr="000B1E73" w:rsidRDefault="00652D86" w:rsidP="00652D86">
      <w:pPr>
        <w:ind w:firstLine="720"/>
        <w:jc w:val="both"/>
      </w:pPr>
      <w:r w:rsidRPr="000B1E73">
        <w:rPr>
          <w:bCs/>
        </w:rPr>
        <w:t xml:space="preserve"> сельского поселения</w:t>
      </w:r>
      <w:r w:rsidRPr="000B1E73">
        <w:t>,</w:t>
      </w:r>
      <w:r w:rsidRPr="000B1E73">
        <w:rPr>
          <w:color w:val="222222"/>
        </w:rPr>
        <w:t xml:space="preserve"> </w:t>
      </w:r>
      <w:proofErr w:type="gramStart"/>
      <w:r w:rsidRPr="000B1E73">
        <w:rPr>
          <w:color w:val="222222"/>
        </w:rPr>
        <w:t>предусмотренных</w:t>
      </w:r>
      <w:proofErr w:type="gramEnd"/>
      <w:r w:rsidRPr="000B1E73">
        <w:rPr>
          <w:color w:val="222222"/>
        </w:rPr>
        <w:t xml:space="preserve">  п. 1.2. настоящего Положения,</w:t>
      </w:r>
      <w:r w:rsidRPr="000B1E73">
        <w:t xml:space="preserve"> в соответствии с Законом Республики Карелия от 24 июля  2007 года  № 1107-ЗРК «О муниципальной службе в Республике Карелия».</w:t>
      </w:r>
    </w:p>
    <w:p w:rsidR="00652D86" w:rsidRPr="000B1E73" w:rsidRDefault="00652D86" w:rsidP="00652D86">
      <w:pPr>
        <w:shd w:val="clear" w:color="auto" w:fill="FFFFFF"/>
        <w:ind w:firstLine="540"/>
        <w:jc w:val="both"/>
        <w:rPr>
          <w:color w:val="222222"/>
        </w:rPr>
      </w:pPr>
      <w:r w:rsidRPr="000B1E73">
        <w:t xml:space="preserve"> </w:t>
      </w:r>
      <w:r w:rsidRPr="000B1E73">
        <w:rPr>
          <w:color w:val="222222"/>
        </w:rPr>
        <w:t>Ежемесячная надбавка к должностному окладу за классный чин устанавливается в соответствии с Положением о</w:t>
      </w:r>
      <w:r w:rsidRPr="000B1E73">
        <w:rPr>
          <w:color w:val="000000"/>
          <w:spacing w:val="-1"/>
        </w:rPr>
        <w:t xml:space="preserve">б оплате труда  муниципальных служащих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000000"/>
          <w:spacing w:val="-1"/>
        </w:rPr>
        <w:t xml:space="preserve">, утверждённым решением Совета </w:t>
      </w:r>
      <w:proofErr w:type="spellStart"/>
      <w:r w:rsidRPr="000B1E73">
        <w:rPr>
          <w:color w:val="222222"/>
        </w:rPr>
        <w:t>Суккозерского</w:t>
      </w:r>
      <w:proofErr w:type="spellEnd"/>
      <w:r w:rsidRPr="000B1E73">
        <w:rPr>
          <w:bCs/>
        </w:rPr>
        <w:t xml:space="preserve"> сельского поселения</w:t>
      </w:r>
      <w:r w:rsidRPr="000B1E73">
        <w:rPr>
          <w:color w:val="000000"/>
          <w:spacing w:val="-1"/>
        </w:rPr>
        <w:t>.</w:t>
      </w:r>
    </w:p>
    <w:p w:rsidR="00652D86" w:rsidRPr="000B1E73" w:rsidRDefault="00652D86" w:rsidP="00652D86">
      <w:pPr>
        <w:shd w:val="clear" w:color="auto" w:fill="FFFFFF"/>
        <w:jc w:val="both"/>
        <w:rPr>
          <w:color w:val="222222"/>
        </w:rPr>
      </w:pPr>
    </w:p>
    <w:p w:rsidR="00652D86" w:rsidRPr="000B1E73" w:rsidRDefault="00652D86" w:rsidP="00652D86">
      <w:pPr>
        <w:shd w:val="clear" w:color="auto" w:fill="FFFFFF"/>
        <w:jc w:val="center"/>
        <w:rPr>
          <w:b/>
          <w:bCs/>
          <w:color w:val="222222"/>
        </w:rPr>
      </w:pPr>
      <w:r w:rsidRPr="000B1E73">
        <w:rPr>
          <w:b/>
          <w:bCs/>
          <w:color w:val="222222"/>
        </w:rPr>
        <w:t>19. Основания для расторжения трудового договора с муниципальным служащим</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 xml:space="preserve">19.1. </w:t>
      </w:r>
      <w:r w:rsidRPr="000B1E73">
        <w:rPr>
          <w:bCs/>
          <w:color w:val="222222"/>
        </w:rPr>
        <w:t>Основания для расторжения трудового договора с муниципальным служащим</w:t>
      </w:r>
      <w:r w:rsidRPr="000B1E73">
        <w:rPr>
          <w:color w:val="222222"/>
        </w:rPr>
        <w:t xml:space="preserve"> осуществляется в соответствии с Трудовым кодексом Российской Федерации.</w:t>
      </w:r>
    </w:p>
    <w:p w:rsidR="00652D86" w:rsidRPr="000B1E73" w:rsidRDefault="00652D86" w:rsidP="00652D86">
      <w:pPr>
        <w:shd w:val="clear" w:color="auto" w:fill="FFFFFF"/>
        <w:ind w:firstLine="540"/>
        <w:jc w:val="both"/>
        <w:rPr>
          <w:color w:val="222222"/>
        </w:rPr>
      </w:pPr>
      <w:r w:rsidRPr="000B1E73">
        <w:rPr>
          <w:color w:val="222222"/>
        </w:rPr>
        <w:t xml:space="preserve">19.2. Помимо оснований, предусмотренных Трудовым кодексом Российской Федерации, </w:t>
      </w:r>
      <w:r w:rsidRPr="000B1E73">
        <w:rPr>
          <w:bCs/>
          <w:color w:val="222222"/>
        </w:rPr>
        <w:t xml:space="preserve">трудовой договор с муниципальным служащим </w:t>
      </w:r>
      <w:r w:rsidRPr="000B1E73">
        <w:rPr>
          <w:color w:val="222222"/>
        </w:rPr>
        <w:t>может быть  расторгнут по инициативе представителя нанимателя (работодателя)  в  случае:</w:t>
      </w:r>
    </w:p>
    <w:p w:rsidR="00652D86" w:rsidRPr="000B1E73" w:rsidRDefault="00652D86" w:rsidP="00652D86">
      <w:pPr>
        <w:shd w:val="clear" w:color="auto" w:fill="FFFFFF"/>
        <w:ind w:firstLine="540"/>
        <w:jc w:val="both"/>
        <w:rPr>
          <w:color w:val="222222"/>
        </w:rPr>
      </w:pPr>
      <w:r w:rsidRPr="000B1E73">
        <w:rPr>
          <w:color w:val="222222"/>
        </w:rPr>
        <w:t>1) достижения предельного возраста, установленного для замещения должности муниципальной службы;</w:t>
      </w:r>
    </w:p>
    <w:p w:rsidR="00652D86" w:rsidRPr="000B1E73" w:rsidRDefault="00652D86" w:rsidP="00652D86">
      <w:pPr>
        <w:shd w:val="clear" w:color="auto" w:fill="FFFFFF"/>
        <w:ind w:firstLine="540"/>
        <w:jc w:val="both"/>
        <w:rPr>
          <w:color w:val="222222"/>
        </w:rPr>
      </w:pPr>
      <w:proofErr w:type="gramStart"/>
      <w:r w:rsidRPr="000B1E73">
        <w:rPr>
          <w:color w:val="222222"/>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B1E73">
        <w:rPr>
          <w:color w:val="222222"/>
        </w:rPr>
        <w:t xml:space="preserve"> </w:t>
      </w:r>
      <w:proofErr w:type="gramStart"/>
      <w:r w:rsidRPr="000B1E73">
        <w:rPr>
          <w:color w:val="222222"/>
        </w:rPr>
        <w:t>соответствии</w:t>
      </w:r>
      <w:proofErr w:type="gramEnd"/>
      <w:r w:rsidRPr="000B1E73">
        <w:rPr>
          <w:color w:val="2222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52D86" w:rsidRPr="000B1E73" w:rsidRDefault="00652D86" w:rsidP="00652D86">
      <w:pPr>
        <w:shd w:val="clear" w:color="auto" w:fill="FFFFFF"/>
        <w:ind w:firstLine="540"/>
        <w:jc w:val="both"/>
        <w:rPr>
          <w:color w:val="222222"/>
        </w:rPr>
      </w:pPr>
      <w:r w:rsidRPr="000B1E73">
        <w:rPr>
          <w:color w:val="222222"/>
        </w:rPr>
        <w:t>3) несоблюдения ограничений и запретов, установленных для муниципального служащего Федеральным законом от 02.03.2007 № 25-ФЗ «О муниципальной службе в Российской Федерации», настоящим Положением;</w:t>
      </w:r>
    </w:p>
    <w:p w:rsidR="00652D86" w:rsidRPr="000B1E73" w:rsidRDefault="00652D86" w:rsidP="00652D86">
      <w:pPr>
        <w:shd w:val="clear" w:color="auto" w:fill="FFFFFF"/>
        <w:ind w:firstLine="540"/>
        <w:jc w:val="both"/>
        <w:rPr>
          <w:color w:val="222222"/>
        </w:rPr>
      </w:pPr>
      <w:r w:rsidRPr="000B1E73">
        <w:rPr>
          <w:color w:val="222222"/>
        </w:rPr>
        <w:t>4)  применение административного наказания в виде дисквалификации.</w:t>
      </w:r>
    </w:p>
    <w:p w:rsidR="00652D86" w:rsidRPr="000B1E73" w:rsidRDefault="00652D86" w:rsidP="00652D86">
      <w:pPr>
        <w:shd w:val="clear" w:color="auto" w:fill="FFFFFF"/>
        <w:ind w:firstLine="540"/>
        <w:jc w:val="both"/>
        <w:rPr>
          <w:b/>
          <w:color w:val="222222"/>
        </w:rPr>
      </w:pPr>
      <w:r w:rsidRPr="000B1E73">
        <w:rPr>
          <w:b/>
          <w:color w:val="222222"/>
        </w:rPr>
        <w:t xml:space="preserve"> </w:t>
      </w:r>
    </w:p>
    <w:p w:rsidR="00652D86" w:rsidRPr="000B1E73" w:rsidRDefault="00652D86" w:rsidP="00652D86">
      <w:pPr>
        <w:shd w:val="clear" w:color="auto" w:fill="FFFFFF"/>
        <w:jc w:val="center"/>
        <w:rPr>
          <w:b/>
          <w:bCs/>
          <w:color w:val="222222"/>
        </w:rPr>
      </w:pPr>
      <w:r w:rsidRPr="000B1E73">
        <w:rPr>
          <w:b/>
          <w:bCs/>
          <w:color w:val="222222"/>
        </w:rPr>
        <w:t>20. Предельный возраст нахождения на муниципальной службе</w:t>
      </w:r>
    </w:p>
    <w:p w:rsidR="00652D86" w:rsidRPr="000B1E73" w:rsidRDefault="00652D86" w:rsidP="00652D86">
      <w:pPr>
        <w:shd w:val="clear" w:color="auto" w:fill="FFFFFF"/>
        <w:jc w:val="center"/>
        <w:rPr>
          <w:color w:val="222222"/>
        </w:rPr>
      </w:pPr>
    </w:p>
    <w:p w:rsidR="00652D86" w:rsidRPr="000B1E73" w:rsidRDefault="00652D86" w:rsidP="00652D86">
      <w:pPr>
        <w:shd w:val="clear" w:color="auto" w:fill="FFFFFF"/>
        <w:ind w:firstLine="540"/>
        <w:jc w:val="both"/>
        <w:rPr>
          <w:color w:val="222222"/>
        </w:rPr>
      </w:pPr>
      <w:r w:rsidRPr="000B1E73">
        <w:rPr>
          <w:color w:val="222222"/>
        </w:rPr>
        <w:t>20.1. Предельным для нахождения на должности муниципальной службы устанавливается возраст 65 лет.</w:t>
      </w:r>
    </w:p>
    <w:p w:rsidR="00652D86" w:rsidRPr="000B1E73" w:rsidRDefault="00652D86" w:rsidP="00652D86">
      <w:pPr>
        <w:shd w:val="clear" w:color="auto" w:fill="FFFFFF"/>
        <w:ind w:firstLine="540"/>
        <w:jc w:val="both"/>
        <w:rPr>
          <w:color w:val="222222"/>
        </w:rPr>
      </w:pPr>
      <w:r w:rsidRPr="000B1E73">
        <w:rPr>
          <w:color w:val="222222"/>
        </w:rPr>
        <w:t>20.2.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52D86" w:rsidRPr="000B1E73" w:rsidRDefault="00652D86" w:rsidP="00652D86">
      <w:pPr>
        <w:shd w:val="clear" w:color="auto" w:fill="FFFFFF"/>
        <w:ind w:firstLine="540"/>
        <w:jc w:val="both"/>
        <w:rPr>
          <w:color w:val="222222"/>
        </w:rPr>
      </w:pPr>
    </w:p>
    <w:p w:rsidR="00652D86" w:rsidRPr="000B1E73" w:rsidRDefault="00652D86" w:rsidP="00652D86">
      <w:pPr>
        <w:shd w:val="clear" w:color="auto" w:fill="FFFFFF"/>
        <w:jc w:val="center"/>
        <w:rPr>
          <w:b/>
          <w:bCs/>
          <w:color w:val="222222"/>
        </w:rPr>
      </w:pPr>
      <w:r w:rsidRPr="000B1E73">
        <w:rPr>
          <w:b/>
          <w:bCs/>
          <w:color w:val="222222"/>
        </w:rPr>
        <w:t>21. Пенсионное обеспечение</w:t>
      </w:r>
      <w:r w:rsidRPr="000B1E73">
        <w:rPr>
          <w:b/>
          <w:bCs/>
          <w:color w:val="222222"/>
        </w:rPr>
        <w:br/>
        <w:t xml:space="preserve"> </w:t>
      </w:r>
    </w:p>
    <w:p w:rsidR="00652D86" w:rsidRPr="00493D38" w:rsidRDefault="00652D86" w:rsidP="00652D86">
      <w:pPr>
        <w:shd w:val="clear" w:color="auto" w:fill="FFFFFF"/>
        <w:ind w:firstLine="540"/>
        <w:jc w:val="both"/>
        <w:rPr>
          <w:color w:val="222222"/>
        </w:rPr>
      </w:pPr>
      <w:r w:rsidRPr="00493D38">
        <w:rPr>
          <w:color w:val="222222"/>
        </w:rPr>
        <w:t>21.1.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Карелии.</w:t>
      </w:r>
    </w:p>
    <w:p w:rsidR="00652D86" w:rsidRPr="00493D38" w:rsidRDefault="00652D86" w:rsidP="00652D86">
      <w:pPr>
        <w:shd w:val="clear" w:color="auto" w:fill="FFFFFF"/>
        <w:ind w:firstLine="540"/>
        <w:jc w:val="both"/>
        <w:rPr>
          <w:color w:val="222222"/>
        </w:rPr>
      </w:pPr>
      <w:r w:rsidRPr="00493D38">
        <w:rPr>
          <w:color w:val="222222"/>
        </w:rPr>
        <w:t xml:space="preserve">21.2. Определение размера государственной пенсии муниципального служащего осуществляется в соответствии с установленным законом  Республики Карелия соотношением должностей муниципальной службы и должностей государственной гражданской службы Республики Карелия. Максимальный размер государственной пенсии муниципального служащего </w:t>
      </w:r>
      <w:r w:rsidRPr="00493D38">
        <w:rPr>
          <w:color w:val="222222"/>
        </w:rPr>
        <w:lastRenderedPageBreak/>
        <w:t>не может превышать максимальный размер государственной пенсии государственного гражданского служащего  Республики Карелия по соответствующей должности государственной гражданской службы  Республики Карелия.</w:t>
      </w:r>
    </w:p>
    <w:p w:rsidR="00652D86" w:rsidRPr="00493D38" w:rsidRDefault="00652D86" w:rsidP="00652D86">
      <w:pPr>
        <w:shd w:val="clear" w:color="auto" w:fill="FFFFFF"/>
        <w:ind w:firstLine="540"/>
        <w:jc w:val="both"/>
        <w:rPr>
          <w:color w:val="222222"/>
        </w:rPr>
      </w:pPr>
      <w:r w:rsidRPr="00493D38">
        <w:rPr>
          <w:color w:val="222222"/>
        </w:rPr>
        <w:t>21.3.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52D86" w:rsidRPr="000B1E73" w:rsidRDefault="00652D86" w:rsidP="00652D86">
      <w:pPr>
        <w:ind w:firstLine="540"/>
        <w:jc w:val="both"/>
      </w:pPr>
      <w:r w:rsidRPr="00493D38">
        <w:t xml:space="preserve">21.4. Размер, порядок назначения и выплаты ежемесячной доплаты к трудовой   пенсии по старости (инвалидности) устанавливается </w:t>
      </w:r>
      <w:r w:rsidRPr="00493D38">
        <w:rPr>
          <w:color w:val="222222"/>
        </w:rPr>
        <w:t xml:space="preserve">Решением Совета </w:t>
      </w:r>
      <w:r w:rsidRPr="00493D38">
        <w:t xml:space="preserve"> </w:t>
      </w:r>
      <w:proofErr w:type="spellStart"/>
      <w:r w:rsidRPr="00493D38">
        <w:rPr>
          <w:color w:val="222222"/>
        </w:rPr>
        <w:t>Суккозерского</w:t>
      </w:r>
      <w:proofErr w:type="spellEnd"/>
      <w:r w:rsidRPr="00493D38">
        <w:rPr>
          <w:bCs/>
        </w:rPr>
        <w:t xml:space="preserve"> сельского поселения</w:t>
      </w:r>
      <w:r w:rsidRPr="00493D38">
        <w:t xml:space="preserve"> на основании Устава </w:t>
      </w:r>
      <w:proofErr w:type="spellStart"/>
      <w:r w:rsidRPr="00493D38">
        <w:rPr>
          <w:color w:val="222222"/>
        </w:rPr>
        <w:t>Суккозерского</w:t>
      </w:r>
      <w:proofErr w:type="spellEnd"/>
      <w:r w:rsidRPr="00493D38">
        <w:rPr>
          <w:bCs/>
        </w:rPr>
        <w:t xml:space="preserve"> сельского поселения</w:t>
      </w:r>
      <w:r w:rsidRPr="00493D38">
        <w:t xml:space="preserve"> и в соответствии с законодательством Республики Карелия.</w:t>
      </w:r>
    </w:p>
    <w:p w:rsidR="00652D86" w:rsidRPr="000B1E73" w:rsidRDefault="00652D86" w:rsidP="00652D86">
      <w:pPr>
        <w:shd w:val="clear" w:color="auto" w:fill="FFFFFF"/>
        <w:ind w:firstLine="540"/>
        <w:jc w:val="both"/>
      </w:pPr>
      <w:r w:rsidRPr="000B1E73">
        <w:rPr>
          <w:color w:val="222222"/>
        </w:rPr>
        <w:t xml:space="preserve"> </w:t>
      </w:r>
    </w:p>
    <w:p w:rsidR="00652D86" w:rsidRPr="000B1E73" w:rsidRDefault="00652D86" w:rsidP="00652D86">
      <w:pPr>
        <w:ind w:firstLine="708"/>
        <w:jc w:val="center"/>
        <w:rPr>
          <w:b/>
        </w:rPr>
      </w:pPr>
      <w:r w:rsidRPr="000B1E73">
        <w:rPr>
          <w:b/>
        </w:rPr>
        <w:t>22. Оплата труда муниципальных служащих</w:t>
      </w:r>
    </w:p>
    <w:p w:rsidR="00652D86" w:rsidRPr="000B1E73" w:rsidRDefault="00652D86" w:rsidP="00652D86">
      <w:pPr>
        <w:ind w:firstLine="708"/>
        <w:jc w:val="center"/>
        <w:rPr>
          <w:b/>
        </w:rPr>
      </w:pPr>
    </w:p>
    <w:p w:rsidR="00652D86" w:rsidRPr="000B1E73" w:rsidRDefault="00652D86" w:rsidP="00652D86">
      <w:pPr>
        <w:ind w:firstLine="708"/>
        <w:jc w:val="both"/>
      </w:pPr>
      <w:r w:rsidRPr="000B1E73">
        <w:t>22.1.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w:t>
      </w:r>
      <w:bookmarkStart w:id="29" w:name="sub_1090"/>
      <w:r w:rsidRPr="000B1E73">
        <w:t>лат.</w:t>
      </w:r>
    </w:p>
    <w:bookmarkEnd w:id="29"/>
    <w:p w:rsidR="00652D86" w:rsidRPr="000B1E73" w:rsidRDefault="00652D86" w:rsidP="00652D86">
      <w:pPr>
        <w:ind w:firstLine="720"/>
        <w:jc w:val="both"/>
      </w:pPr>
      <w:r w:rsidRPr="000B1E73">
        <w:t xml:space="preserve">22.2. </w:t>
      </w:r>
      <w:proofErr w:type="gramStart"/>
      <w:r w:rsidRPr="000B1E73">
        <w:t>К дополнительным выплатам относятся: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надбавка за классный чин, ежемесячная процентная надбавка к должностному окладу за работу со сведениями, составляющими государственную тайну, ежемесячная надбавка к должностному окладу муниципальному служащему, имеющему ученую степень кандидата или доктора наук, премии, материальная помощь.</w:t>
      </w:r>
      <w:proofErr w:type="gramEnd"/>
    </w:p>
    <w:p w:rsidR="00652D86" w:rsidRPr="000B1E73" w:rsidRDefault="00652D86" w:rsidP="00652D86">
      <w:pPr>
        <w:ind w:firstLine="720"/>
        <w:jc w:val="both"/>
      </w:pPr>
      <w:r w:rsidRPr="000B1E73">
        <w:t>22.3.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в соответствии с федеральным законодательством.</w:t>
      </w:r>
    </w:p>
    <w:p w:rsidR="00652D86" w:rsidRPr="000B1E73" w:rsidRDefault="00652D86" w:rsidP="00652D86">
      <w:pPr>
        <w:ind w:firstLine="708"/>
        <w:jc w:val="both"/>
        <w:rPr>
          <w:b/>
          <w:color w:val="FF0000"/>
        </w:rPr>
      </w:pPr>
      <w:bookmarkStart w:id="30" w:name="sub_222"/>
      <w:r w:rsidRPr="000B1E73">
        <w:t xml:space="preserve">22.4. Размеры должностных окладов и регулирование порядка их  установления, а также размер ежемесячных и иных дополнительных выплат определяется решением Совета </w:t>
      </w:r>
      <w:proofErr w:type="spellStart"/>
      <w:r>
        <w:rPr>
          <w:bCs/>
        </w:rPr>
        <w:t>Суккозерского</w:t>
      </w:r>
      <w:proofErr w:type="spellEnd"/>
      <w:r>
        <w:rPr>
          <w:bCs/>
        </w:rPr>
        <w:t xml:space="preserve"> </w:t>
      </w:r>
      <w:r w:rsidRPr="000B1E73">
        <w:rPr>
          <w:bCs/>
        </w:rPr>
        <w:t>сельского поселения</w:t>
      </w:r>
      <w:r w:rsidRPr="000B1E73">
        <w:t xml:space="preserve"> в соответствии с законодательством Российской Федерации  и  Республики Карелия.</w:t>
      </w:r>
      <w:bookmarkEnd w:id="30"/>
    </w:p>
    <w:p w:rsidR="00652D86" w:rsidRPr="000B1E73" w:rsidRDefault="00652D86" w:rsidP="00652D86">
      <w:pPr>
        <w:jc w:val="center"/>
        <w:rPr>
          <w:b/>
        </w:rPr>
      </w:pPr>
      <w:r w:rsidRPr="000B1E73">
        <w:rPr>
          <w:b/>
        </w:rPr>
        <w:t>23. Стаж муниципальной службы</w:t>
      </w:r>
    </w:p>
    <w:p w:rsidR="00652D86" w:rsidRPr="000B1E73" w:rsidRDefault="00652D86" w:rsidP="00652D86">
      <w:pPr>
        <w:jc w:val="center"/>
        <w:rPr>
          <w:b/>
        </w:rPr>
      </w:pPr>
    </w:p>
    <w:p w:rsidR="00652D86" w:rsidRPr="000B1E73" w:rsidRDefault="00652D86" w:rsidP="00652D86">
      <w:pPr>
        <w:widowControl w:val="0"/>
        <w:suppressAutoHyphens/>
        <w:ind w:left="720"/>
        <w:jc w:val="both"/>
      </w:pPr>
      <w:r w:rsidRPr="000B1E73">
        <w:t xml:space="preserve">23.1. Стаж муниципальной службы муниципального служащего, дающий право </w:t>
      </w:r>
      <w:proofErr w:type="gramStart"/>
      <w:r w:rsidRPr="000B1E73">
        <w:t>на</w:t>
      </w:r>
      <w:proofErr w:type="gramEnd"/>
      <w:r w:rsidRPr="000B1E73">
        <w:t xml:space="preserve"> </w:t>
      </w:r>
    </w:p>
    <w:p w:rsidR="00652D86" w:rsidRPr="000B1E73" w:rsidRDefault="00652D86" w:rsidP="00652D86">
      <w:pPr>
        <w:shd w:val="clear" w:color="auto" w:fill="FFFFFF"/>
        <w:jc w:val="both"/>
        <w:rPr>
          <w:color w:val="222222"/>
        </w:rPr>
      </w:pPr>
      <w:proofErr w:type="gramStart"/>
      <w:r w:rsidRPr="000B1E73">
        <w:t>получение ежемесячной надбавки к должностному окладу за выслугу лет, ежегодный дополнительный оплачиваемый отпуск за выслугу лет, единовременное поощрение за время работы в органах местного самоуправления в Республике Карелия и ежемесячной доплаты к трудовой пенсии по старости (инвалидности)</w:t>
      </w:r>
      <w:r w:rsidRPr="000B1E73">
        <w:rPr>
          <w:color w:val="222222"/>
        </w:rPr>
        <w:t xml:space="preserve"> исчисляется в порядке, определённом Федеральным законом от 02.03.2007 № 25-ФЗ «О муниципальной службе в Российской Федерации» и </w:t>
      </w:r>
      <w:r w:rsidRPr="000B1E73">
        <w:t>Законом Республики Карелия от 24 июля  2007</w:t>
      </w:r>
      <w:proofErr w:type="gramEnd"/>
      <w:r w:rsidRPr="000B1E73">
        <w:t xml:space="preserve"> года  № 1107-ЗРК «О муниципальной службе в Республике Карелия».  </w:t>
      </w:r>
    </w:p>
    <w:p w:rsidR="00652D86" w:rsidRPr="000B1E73" w:rsidRDefault="00652D86" w:rsidP="00652D86">
      <w:pPr>
        <w:jc w:val="center"/>
        <w:rPr>
          <w:b/>
        </w:rPr>
      </w:pPr>
      <w:r w:rsidRPr="000B1E73">
        <w:rPr>
          <w:b/>
        </w:rPr>
        <w:t>24. Персональные данные муниципального служащего</w:t>
      </w:r>
    </w:p>
    <w:p w:rsidR="00652D86" w:rsidRPr="000B1E73" w:rsidRDefault="00652D86" w:rsidP="00652D86">
      <w:pPr>
        <w:jc w:val="center"/>
        <w:rPr>
          <w:b/>
        </w:rPr>
      </w:pPr>
    </w:p>
    <w:p w:rsidR="00652D86" w:rsidRPr="000B1E73" w:rsidRDefault="00652D86" w:rsidP="00652D86">
      <w:pPr>
        <w:widowControl w:val="0"/>
        <w:numPr>
          <w:ilvl w:val="1"/>
          <w:numId w:val="1"/>
        </w:numPr>
        <w:tabs>
          <w:tab w:val="clear" w:pos="1188"/>
          <w:tab w:val="num" w:pos="0"/>
        </w:tabs>
        <w:suppressAutoHyphens/>
        <w:overflowPunct/>
        <w:autoSpaceDN/>
        <w:adjustRightInd/>
        <w:ind w:left="0" w:firstLine="708"/>
        <w:jc w:val="both"/>
        <w:textAlignment w:val="auto"/>
      </w:pPr>
      <w:r w:rsidRPr="000B1E73">
        <w:t xml:space="preserve">  Персональные данные муниципального служащего – информация, необходимая представителю нанимателя (работодателю) в связи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rsidR="00652D86" w:rsidRPr="000B1E73" w:rsidRDefault="00652D86" w:rsidP="00652D86">
      <w:pPr>
        <w:widowControl w:val="0"/>
        <w:numPr>
          <w:ilvl w:val="1"/>
          <w:numId w:val="1"/>
        </w:numPr>
        <w:tabs>
          <w:tab w:val="clear" w:pos="1188"/>
          <w:tab w:val="num" w:pos="0"/>
        </w:tabs>
        <w:suppressAutoHyphens/>
        <w:overflowPunct/>
        <w:autoSpaceDN/>
        <w:adjustRightInd/>
        <w:ind w:left="0" w:firstLine="708"/>
        <w:jc w:val="both"/>
        <w:textAlignment w:val="auto"/>
      </w:pPr>
      <w:r w:rsidRPr="000B1E73">
        <w:t xml:space="preserve">  Порядок получения, обработки, хранения, передачи, защиты и любого другого использования персональных данных муниципальных служащих, а также  ведение их личных дел устанавливаются  руководителями органов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t xml:space="preserve">, </w:t>
      </w:r>
      <w:r w:rsidRPr="000B1E73">
        <w:rPr>
          <w:color w:val="222222"/>
        </w:rPr>
        <w:t>предусмотренных  п. 1.2. настоящего Положения</w:t>
      </w:r>
      <w:r w:rsidRPr="000B1E73">
        <w:t xml:space="preserve"> с соблюдением  федеральных законов. </w:t>
      </w:r>
    </w:p>
    <w:p w:rsidR="00652D86" w:rsidRPr="000B1E73" w:rsidRDefault="00652D86" w:rsidP="00652D86">
      <w:pPr>
        <w:jc w:val="both"/>
      </w:pPr>
    </w:p>
    <w:p w:rsidR="00652D86" w:rsidRPr="000B1E73" w:rsidRDefault="00652D86" w:rsidP="00652D86">
      <w:pPr>
        <w:jc w:val="center"/>
        <w:rPr>
          <w:b/>
        </w:rPr>
      </w:pPr>
      <w:r w:rsidRPr="000B1E73">
        <w:rPr>
          <w:b/>
        </w:rPr>
        <w:t>25. Рассмотрение споров, связанных с муниципальной службой</w:t>
      </w:r>
    </w:p>
    <w:p w:rsidR="00652D86" w:rsidRPr="000B1E73" w:rsidRDefault="00652D86" w:rsidP="00652D86">
      <w:pPr>
        <w:jc w:val="center"/>
      </w:pPr>
    </w:p>
    <w:p w:rsidR="00652D86" w:rsidRPr="000B1E73" w:rsidRDefault="00652D86" w:rsidP="00652D86">
      <w:pPr>
        <w:shd w:val="clear" w:color="auto" w:fill="FFFFFF"/>
        <w:ind w:firstLine="540"/>
        <w:jc w:val="both"/>
        <w:rPr>
          <w:color w:val="FF0000"/>
        </w:rPr>
      </w:pPr>
      <w:r w:rsidRPr="000B1E73">
        <w:rPr>
          <w:color w:val="222222"/>
        </w:rPr>
        <w:t xml:space="preserve">   25.1. Для разрешения спорных вопросов, связанных с прохождением муниципальной службы, в органах местного самоуправления </w:t>
      </w:r>
      <w:proofErr w:type="spellStart"/>
      <w:r w:rsidRPr="000B1E73">
        <w:rPr>
          <w:color w:val="222222"/>
        </w:rPr>
        <w:t>Суккозерского</w:t>
      </w:r>
      <w:proofErr w:type="spellEnd"/>
      <w:r w:rsidRPr="000B1E73">
        <w:rPr>
          <w:bCs/>
        </w:rPr>
        <w:t xml:space="preserve"> сельского поселения</w:t>
      </w:r>
      <w:r w:rsidRPr="000B1E73">
        <w:rPr>
          <w:color w:val="222222"/>
        </w:rPr>
        <w:t>, предусмотренных п. 1.2. настоящего Положения</w:t>
      </w:r>
      <w:r w:rsidRPr="000B1E73">
        <w:t xml:space="preserve"> </w:t>
      </w:r>
      <w:r w:rsidRPr="000B1E73">
        <w:rPr>
          <w:color w:val="222222"/>
        </w:rPr>
        <w:t xml:space="preserve">могут создаваться комиссии по урегулированию споров. </w:t>
      </w:r>
    </w:p>
    <w:p w:rsidR="00652D86" w:rsidRPr="000B1E73" w:rsidRDefault="00652D86" w:rsidP="00652D86"/>
    <w:p w:rsidR="00652D86" w:rsidRPr="000B1E73" w:rsidRDefault="00652D86" w:rsidP="00652D86">
      <w:pPr>
        <w:pStyle w:val="ConsPlusTitle"/>
        <w:widowControl/>
        <w:rPr>
          <w:rFonts w:ascii="Times New Roman" w:hAnsi="Times New Roman" w:cs="Times New Roman"/>
          <w:b w:val="0"/>
          <w:bCs w:val="0"/>
          <w:sz w:val="24"/>
          <w:szCs w:val="24"/>
        </w:rPr>
      </w:pPr>
    </w:p>
    <w:p w:rsidR="00652D86" w:rsidRPr="000B1E73" w:rsidRDefault="00652D86" w:rsidP="00652D86"/>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652D86" w:rsidRDefault="00652D86" w:rsidP="00652D86">
      <w:pPr>
        <w:jc w:val="both"/>
        <w:rPr>
          <w:sz w:val="24"/>
          <w:szCs w:val="24"/>
        </w:rPr>
      </w:pPr>
    </w:p>
    <w:p w:rsidR="0001672E" w:rsidRDefault="0001672E"/>
    <w:sectPr w:rsidR="00016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F734B"/>
    <w:multiLevelType w:val="multilevel"/>
    <w:tmpl w:val="84B46048"/>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A9"/>
    <w:rsid w:val="0001672E"/>
    <w:rsid w:val="00316294"/>
    <w:rsid w:val="00652D86"/>
    <w:rsid w:val="00D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2D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w:basedOn w:val="a"/>
    <w:rsid w:val="00652D86"/>
    <w:pPr>
      <w:overflowPunct/>
      <w:autoSpaceDE/>
      <w:autoSpaceDN/>
      <w:adjustRightInd/>
      <w:spacing w:after="160" w:line="240" w:lineRule="exact"/>
      <w:textAlignment w:val="auto"/>
    </w:pPr>
    <w:rPr>
      <w:rFonts w:ascii="Verdana" w:hAnsi="Verdana" w:cs="Verdana"/>
      <w:lang w:val="en-US" w:eastAsia="en-US"/>
    </w:rPr>
  </w:style>
  <w:style w:type="paragraph" w:customStyle="1" w:styleId="ConsNormal">
    <w:name w:val="ConsNormal"/>
    <w:rsid w:val="00652D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8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2D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w:basedOn w:val="a"/>
    <w:rsid w:val="00652D86"/>
    <w:pPr>
      <w:overflowPunct/>
      <w:autoSpaceDE/>
      <w:autoSpaceDN/>
      <w:adjustRightInd/>
      <w:spacing w:after="160" w:line="240" w:lineRule="exact"/>
      <w:textAlignment w:val="auto"/>
    </w:pPr>
    <w:rPr>
      <w:rFonts w:ascii="Verdana" w:hAnsi="Verdana" w:cs="Verdana"/>
      <w:lang w:val="en-US" w:eastAsia="en-US"/>
    </w:rPr>
  </w:style>
  <w:style w:type="paragraph" w:customStyle="1" w:styleId="ConsNormal">
    <w:name w:val="ConsNormal"/>
    <w:rsid w:val="00652D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5937</Words>
  <Characters>33841</Characters>
  <Application>Microsoft Office Word</Application>
  <DocSecurity>0</DocSecurity>
  <Lines>282</Lines>
  <Paragraphs>79</Paragraphs>
  <ScaleCrop>false</ScaleCrop>
  <Company>diakov.net</Company>
  <LinksUpToDate>false</LinksUpToDate>
  <CharactersWithSpaces>39699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2022-04-21T12:52:00Z</dcterms:created>
  <dcterms:modified xsi:type="dcterms:W3CDTF">2022-04-22T06:00:00Z</dcterms:modified>
</cp:coreProperties>
</file>